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2009"/>
        <w:gridCol w:w="2551"/>
        <w:gridCol w:w="855"/>
        <w:gridCol w:w="1805"/>
        <w:gridCol w:w="175"/>
        <w:gridCol w:w="3435"/>
      </w:tblGrid>
      <w:tr w:rsidR="00576938" w:rsidRPr="00BF54FC" w14:paraId="655B691D" w14:textId="77777777" w:rsidTr="14ADC563">
        <w:trPr>
          <w:trHeight w:val="20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2683DA3" w14:textId="77777777" w:rsidR="00576938" w:rsidRDefault="00FE785E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SECTION</w:t>
            </w:r>
            <w:r w:rsidR="003631EC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1:</w:t>
            </w:r>
            <w:r w:rsidR="003631EC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REFERRAL INFORMATION 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576938" w:rsidRPr="00BF54FC" w14:paraId="203DCE65" w14:textId="77777777" w:rsidTr="14ADC563">
        <w:trPr>
          <w:trHeight w:val="280"/>
        </w:trPr>
        <w:tc>
          <w:tcPr>
            <w:tcW w:w="10830" w:type="dxa"/>
            <w:gridSpan w:val="6"/>
            <w:shd w:val="clear" w:color="auto" w:fill="auto"/>
            <w:vAlign w:val="bottom"/>
          </w:tcPr>
          <w:p w14:paraId="1E0C2ACE" w14:textId="31C73F0E" w:rsidR="00B87C8F" w:rsidRDefault="003631EC" w:rsidP="0043105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Type of referral</w:t>
            </w:r>
            <w:r w:rsidR="00431056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         </w:t>
            </w:r>
            <w:r w:rsidR="00431056">
              <w:rPr>
                <w:rFonts w:cs="Calibri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>RGENT</w:t>
            </w:r>
            <w:r w:rsidR="00431056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Cs/>
                  <w:color w:val="FF0000"/>
                  <w:sz w:val="20"/>
                  <w:szCs w:val="20"/>
                  <w:lang w:val="en-US"/>
                </w:rPr>
                <w:id w:val="-17168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EB7">
                  <w:rPr>
                    <w:rFonts w:ascii="MS Gothic" w:eastAsia="MS Gothic" w:hAnsi="MS Gothic" w:cs="Calibri" w:hint="eastAsia"/>
                    <w:bCs/>
                    <w:color w:val="FF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31056">
              <w:rPr>
                <w:rFonts w:cs="Calibri"/>
                <w:bCs/>
                <w:color w:val="FF0000"/>
                <w:sz w:val="20"/>
                <w:szCs w:val="20"/>
              </w:rPr>
              <w:t xml:space="preserve">          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ROUTINE</w:t>
            </w:r>
            <w:r w:rsidR="00431056">
              <w:rPr>
                <w:rFonts w:cs="Calibri"/>
                <w:bCs/>
                <w:color w:val="365F91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-11062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EB7"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bCs/>
                <w:color w:val="365F91"/>
                <w:sz w:val="20"/>
                <w:szCs w:val="20"/>
              </w:rPr>
              <w:t xml:space="preserve">  </w:t>
            </w:r>
          </w:p>
          <w:p w14:paraId="2B77DB81" w14:textId="77777777" w:rsidR="00BD7256" w:rsidRDefault="003631EC" w:rsidP="003631EC">
            <w:pPr>
              <w:tabs>
                <w:tab w:val="left" w:pos="0"/>
              </w:tabs>
              <w:spacing w:after="0"/>
              <w:rPr>
                <w:rFonts w:cs="Calibri"/>
                <w:bCs/>
                <w:color w:val="365F91"/>
                <w:sz w:val="20"/>
                <w:szCs w:val="20"/>
              </w:rPr>
            </w:pPr>
            <w:r w:rsidRPr="18E0CCFE">
              <w:rPr>
                <w:rFonts w:cs="Calibri"/>
                <w:color w:val="365F91"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2651"/>
              <w:gridCol w:w="2651"/>
              <w:gridCol w:w="2651"/>
            </w:tblGrid>
            <w:tr w:rsidR="00BD7256" w14:paraId="70FF4865" w14:textId="77777777" w:rsidTr="14ADC563">
              <w:tc>
                <w:tcPr>
                  <w:tcW w:w="2651" w:type="dxa"/>
                </w:tcPr>
                <w:p w14:paraId="3BC488F8" w14:textId="77777777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GA Assessment     </w:t>
                  </w:r>
                </w:p>
                <w:p w14:paraId="34A3F2A9" w14:textId="2B4972C4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1020435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>
                        <w:rPr>
                          <w:rFonts w:ascii="MS Gothic" w:eastAsia="MS Gothic" w:hAnsi="MS Gothic" w:cs="Calibri" w:hint="eastAsia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10A0FCDD" w14:textId="45697E04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Consultant New Patient Clinic     </w:t>
                  </w: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209060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2CCB2E85" w14:textId="21ABE88F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>MDT (</w:t>
                  </w:r>
                  <w:r w:rsidR="007350F0">
                    <w:rPr>
                      <w:rFonts w:cs="Calibri"/>
                      <w:color w:val="365F91"/>
                      <w:sz w:val="20"/>
                      <w:szCs w:val="20"/>
                    </w:rPr>
                    <w:t>Paediatrics</w:t>
                  </w: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 / Ortho)  </w:t>
                  </w:r>
                </w:p>
                <w:p w14:paraId="0B1157FF" w14:textId="10306CD0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134791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28453A7F" w14:textId="24D68AA0" w:rsidR="4E236372" w:rsidRDefault="4E236372" w:rsidP="14ADC563">
                  <w:pPr>
                    <w:spacing w:after="0"/>
                  </w:pPr>
                  <w:r w:rsidRPr="14ADC563">
                    <w:rPr>
                      <w:rFonts w:eastAsia="MS Gothic" w:cs="Calibri"/>
                      <w:color w:val="1F497D"/>
                      <w:sz w:val="20"/>
                      <w:szCs w:val="20"/>
                      <w:lang w:val="en-US"/>
                    </w:rPr>
                    <w:t>Trauma</w:t>
                  </w:r>
                </w:p>
                <w:p w14:paraId="33697D79" w14:textId="5D0B6FC1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1502226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  <w:r w:rsidR="00BD7256" w:rsidRPr="18E0CCFE">
                        <w:rPr>
                          <w:rFonts w:cs="Calibri"/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D7256" w14:paraId="2A615887" w14:textId="77777777" w:rsidTr="14ADC563">
              <w:tc>
                <w:tcPr>
                  <w:tcW w:w="2651" w:type="dxa"/>
                </w:tcPr>
                <w:p w14:paraId="1705F54A" w14:textId="77777777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Primary Dentition        </w:t>
                  </w:r>
                </w:p>
                <w:p w14:paraId="0C8948CD" w14:textId="1A4653B5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957994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>
                        <w:rPr>
                          <w:rFonts w:ascii="MS Gothic" w:eastAsia="MS Gothic" w:hAnsi="MS Gothic" w:cs="Calibri" w:hint="eastAsia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0B4BCF84" w14:textId="77777777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eastAsia="MS Gothic" w:cs="Calibri"/>
                      <w:color w:val="1F497D"/>
                      <w:sz w:val="20"/>
                      <w:szCs w:val="20"/>
                      <w:lang w:val="en-US"/>
                    </w:rPr>
                  </w:pPr>
                  <w:r w:rsidRPr="18E0CCFE">
                    <w:rPr>
                      <w:rFonts w:eastAsia="MS Gothic" w:cs="Calibri"/>
                      <w:color w:val="1F497D"/>
                      <w:sz w:val="20"/>
                      <w:szCs w:val="20"/>
                      <w:lang w:val="en-US"/>
                    </w:rPr>
                    <w:t>Permanent</w:t>
                  </w:r>
                </w:p>
                <w:p w14:paraId="09BA8890" w14:textId="38013E00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eastAsia="MS Gothic" w:cs="Calibri"/>
                        <w:color w:val="1F497D"/>
                        <w:sz w:val="20"/>
                        <w:szCs w:val="20"/>
                        <w:lang w:val="en-US"/>
                      </w:rPr>
                      <w:id w:val="-370531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16E8D454" w14:textId="77777777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>Mixed</w:t>
                  </w:r>
                </w:p>
                <w:p w14:paraId="5415B69B" w14:textId="6FE74902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-50659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600B3E49" w14:textId="3E7FF1C5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eastAsia="MS Gothic" w:cs="Calibri"/>
                      <w:color w:val="1F497D"/>
                      <w:sz w:val="20"/>
                      <w:szCs w:val="20"/>
                      <w:lang w:val="en-US"/>
                    </w:rPr>
                    <w:t>Age of patient at time of referral</w:t>
                  </w:r>
                </w:p>
              </w:tc>
            </w:tr>
            <w:tr w:rsidR="009F7E6E" w14:paraId="5F70D416" w14:textId="77777777" w:rsidTr="14ADC563">
              <w:tc>
                <w:tcPr>
                  <w:tcW w:w="2651" w:type="dxa"/>
                </w:tcPr>
                <w:p w14:paraId="7505450D" w14:textId="77777777" w:rsidR="009F7E6E" w:rsidRDefault="009F7E6E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  <w:t xml:space="preserve">Inhalation Sedation     </w:t>
                  </w:r>
                </w:p>
                <w:p w14:paraId="5ED91278" w14:textId="1FBB71B1" w:rsidR="009F7E6E" w:rsidRDefault="00000000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58157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7E6E"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9F7E6E"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         </w:t>
                  </w:r>
                </w:p>
              </w:tc>
              <w:tc>
                <w:tcPr>
                  <w:tcW w:w="2651" w:type="dxa"/>
                </w:tcPr>
                <w:p w14:paraId="749025CF" w14:textId="77777777" w:rsidR="009F7E6E" w:rsidRDefault="009F7E6E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  <w:t xml:space="preserve">General Anaesthetic  </w:t>
                  </w:r>
                </w:p>
                <w:p w14:paraId="48A6784F" w14:textId="6F6189A5" w:rsidR="009F7E6E" w:rsidRDefault="00000000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-1011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350F0"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02" w:type="dxa"/>
                  <w:gridSpan w:val="2"/>
                  <w:tcBorders>
                    <w:bottom w:val="nil"/>
                    <w:right w:val="nil"/>
                  </w:tcBorders>
                </w:tcPr>
                <w:p w14:paraId="170CC1BB" w14:textId="77777777" w:rsidR="009F7E6E" w:rsidRDefault="009F7E6E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</w:tbl>
          <w:p w14:paraId="5759BF82" w14:textId="70C6F835" w:rsidR="00B87C8F" w:rsidRPr="00BD7256" w:rsidRDefault="00AB64EB" w:rsidP="00BD7256">
            <w:pPr>
              <w:spacing w:after="0"/>
              <w:rPr>
                <w:rFonts w:cs="Calibri"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color w:val="1F4E79"/>
                <w:sz w:val="20"/>
                <w:szCs w:val="20"/>
              </w:rPr>
              <w:t>Justification for general anaesthetic:</w:t>
            </w:r>
          </w:p>
          <w:p w14:paraId="6F6CA071" w14:textId="77777777" w:rsidR="00CB10C5" w:rsidRDefault="00CB10C5" w:rsidP="00B87C8F">
            <w:pPr>
              <w:pStyle w:val="NoSpacing"/>
              <w:rPr>
                <w:rFonts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1F4E79"/>
                <w:sz w:val="20"/>
                <w:szCs w:val="20"/>
              </w:rPr>
              <w:t>May we remind you of The Maintaining Standards guidelines which state that:</w:t>
            </w:r>
          </w:p>
          <w:p w14:paraId="0B4E1096" w14:textId="77777777" w:rsidR="003631EC" w:rsidRDefault="00CB10C5" w:rsidP="00431056">
            <w:pPr>
              <w:pStyle w:val="NoSpacing"/>
              <w:rPr>
                <w:rFonts w:cs="Calibri"/>
                <w:color w:val="1F4E79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1F4E79"/>
                <w:sz w:val="20"/>
                <w:szCs w:val="20"/>
              </w:rPr>
              <w:t xml:space="preserve">Clear justification for the use of general </w:t>
            </w:r>
            <w:proofErr w:type="spellStart"/>
            <w:r>
              <w:rPr>
                <w:rFonts w:cs="Calibri"/>
                <w:i/>
                <w:iCs/>
                <w:color w:val="1F4E79"/>
                <w:sz w:val="20"/>
                <w:szCs w:val="20"/>
              </w:rPr>
              <w:t>anaesthesia</w:t>
            </w:r>
            <w:proofErr w:type="spellEnd"/>
            <w:r>
              <w:rPr>
                <w:rFonts w:cs="Calibri"/>
                <w:i/>
                <w:iCs/>
                <w:color w:val="1F4E79"/>
                <w:sz w:val="20"/>
                <w:szCs w:val="20"/>
              </w:rPr>
              <w:t xml:space="preserve"> together with the details of the relevant medical and dental histories of the patient must be contained in this referral document.  The referring dentist must retain a copy of this.  Paragraph 4.18 GDC Maintaining Standards, revised November 2001</w:t>
            </w:r>
            <w:r w:rsidR="00316DC4">
              <w:rPr>
                <w:rFonts w:cs="Calibri"/>
                <w:color w:val="2F5496"/>
                <w:sz w:val="20"/>
                <w:szCs w:val="20"/>
              </w:rPr>
              <w:t xml:space="preserve">       </w:t>
            </w:r>
            <w:r w:rsidR="00316DC4">
              <w:rPr>
                <w:rFonts w:cs="Calibri"/>
                <w:color w:val="2F5496"/>
                <w:sz w:val="20"/>
                <w:szCs w:val="20"/>
                <w:lang w:eastAsia="en-GB"/>
              </w:rPr>
              <w:t xml:space="preserve">         </w:t>
            </w:r>
          </w:p>
        </w:tc>
      </w:tr>
      <w:tr w:rsidR="00316DC4" w:rsidRPr="00BF54FC" w14:paraId="78F6E02B" w14:textId="77777777" w:rsidTr="14ADC563">
        <w:trPr>
          <w:trHeight w:val="353"/>
        </w:trPr>
        <w:tc>
          <w:tcPr>
            <w:tcW w:w="5415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B024967" w14:textId="77777777" w:rsidR="00316DC4" w:rsidRDefault="00316DC4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SECTION 2: PATIENT DETAILS</w:t>
            </w:r>
          </w:p>
        </w:tc>
        <w:tc>
          <w:tcPr>
            <w:tcW w:w="5415" w:type="dxa"/>
            <w:gridSpan w:val="3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17BE5554" w14:textId="64DA10EB" w:rsidR="00316DC4" w:rsidRDefault="00316DC4" w:rsidP="1D1CF3B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SECTION 3: P</w:t>
            </w:r>
            <w:r w:rsidR="3F370995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ERSON WITH PARENTAL RESPONSIBILITY </w:t>
            </w:r>
          </w:p>
        </w:tc>
      </w:tr>
      <w:tr w:rsidR="00316DC4" w:rsidRPr="00BF54FC" w14:paraId="22F01B93" w14:textId="77777777" w:rsidTr="14ADC563">
        <w:trPr>
          <w:trHeight w:val="274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909AED" w14:textId="4023F498" w:rsidR="00316DC4" w:rsidRDefault="13B743A2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3138FF05">
              <w:rPr>
                <w:rFonts w:cs="Calibri"/>
                <w:b/>
                <w:bCs/>
                <w:color w:val="365F91"/>
                <w:sz w:val="20"/>
                <w:szCs w:val="20"/>
              </w:rPr>
              <w:t>First Name</w:t>
            </w:r>
            <w:r w:rsidR="550AD7FB" w:rsidRPr="3138FF05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0B35" w14:textId="62EA75BD" w:rsidR="00316DC4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First Name</w:t>
            </w:r>
            <w:r w:rsidR="00C538F8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05A809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316DC4" w:rsidRPr="00BF54FC" w14:paraId="70AFFDB3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D2A083" w14:textId="606C91D8" w:rsidR="00316DC4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Surname: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5CC6" w14:textId="3B65BD8F" w:rsidR="00C538F8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Surname</w:t>
            </w:r>
            <w:r w:rsidR="00C538F8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C8F396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F1291E" w:rsidRPr="00BF54FC" w14:paraId="2B34ECB5" w14:textId="77777777" w:rsidTr="14ADC563">
        <w:trPr>
          <w:trHeight w:val="1221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5A718C" w14:textId="77777777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3138FF05">
              <w:rPr>
                <w:rFonts w:cs="Calibri"/>
                <w:b/>
                <w:bCs/>
                <w:color w:val="365F91"/>
                <w:sz w:val="20"/>
                <w:szCs w:val="20"/>
              </w:rPr>
              <w:t>Address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</w:t>
            </w:r>
          </w:p>
          <w:p w14:paraId="1DC2FBC7" w14:textId="77777777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5C41B4C4" w14:textId="77777777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5FC0BB3D" w14:textId="77777777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3AA23941" w14:textId="7FDBEC8C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Post code: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35E5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CA89" w14:textId="77777777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Address:</w:t>
            </w:r>
          </w:p>
          <w:p w14:paraId="217F4EAA" w14:textId="77777777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23273D1D" w14:textId="77777777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11BC9DB4" w14:textId="77777777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1DCF96BE" w14:textId="0557A61C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Post code: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D6B6F0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316DC4" w:rsidRPr="00BF54FC" w14:paraId="7A33982A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F23907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Home Tel </w:t>
            </w:r>
            <w:r w:rsidR="00C538F8">
              <w:rPr>
                <w:rFonts w:cs="Calibri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o: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9624" w14:textId="77777777" w:rsidR="00316DC4" w:rsidRDefault="00C538F8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Home Tel No: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0B940D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316DC4" w:rsidRPr="00BF54FC" w14:paraId="18EA9D6D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389EAA" w14:textId="77777777" w:rsidR="00316DC4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Mobile No: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33BFD" w14:textId="77777777" w:rsidR="00316DC4" w:rsidRDefault="00C538F8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Mobile No: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061E4C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316DC4" w:rsidRPr="00BF54FC" w14:paraId="1AB24FFC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43FEA" w14:textId="77777777" w:rsidR="00244A55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Date of Birth</w:t>
            </w:r>
            <w:r w:rsidR="00244A55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1451" w14:textId="77777777" w:rsidR="00316DC4" w:rsidRDefault="00C538F8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Relationship to Patient: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56B9AB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538F8" w:rsidRPr="00BF54FC" w14:paraId="2F1541B0" w14:textId="77777777" w:rsidTr="14ADC563">
        <w:trPr>
          <w:trHeight w:val="30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782E51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Gender: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278CDD" w14:textId="77777777" w:rsidR="007350F0" w:rsidRDefault="00C538F8" w:rsidP="007350F0">
            <w:pPr>
              <w:spacing w:after="0" w:line="36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Professionals involved in </w:t>
            </w:r>
            <w:proofErr w:type="gramStart"/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care</w:t>
            </w:r>
            <w:proofErr w:type="gramEnd"/>
          </w:p>
          <w:p w14:paraId="24E477E0" w14:textId="2653C7C3" w:rsidR="00C538F8" w:rsidRDefault="00C538F8" w:rsidP="007350F0">
            <w:pPr>
              <w:spacing w:after="0" w:line="36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(</w:t>
            </w:r>
            <w:r w:rsidR="00F1291E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e.g.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44AAA52D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paediatrician, 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social worker, learning disabilities team?)  </w:t>
            </w:r>
            <w:r w:rsidRPr="1D1CF3B2">
              <w:rPr>
                <w:rFonts w:cs="Calibri"/>
                <w:i/>
                <w:iCs/>
                <w:color w:val="365F91"/>
                <w:sz w:val="20"/>
                <w:szCs w:val="20"/>
              </w:rPr>
              <w:t xml:space="preserve">If yes, please give </w:t>
            </w:r>
            <w:proofErr w:type="gramStart"/>
            <w:r w:rsidRPr="1D1CF3B2">
              <w:rPr>
                <w:rFonts w:cs="Calibri"/>
                <w:i/>
                <w:iCs/>
                <w:color w:val="365F91"/>
                <w:sz w:val="20"/>
                <w:szCs w:val="20"/>
              </w:rPr>
              <w:t>details</w:t>
            </w:r>
            <w:proofErr w:type="gramEnd"/>
          </w:p>
          <w:p w14:paraId="049F31CB" w14:textId="30EC7589" w:rsidR="00C538F8" w:rsidRDefault="007350F0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Name:</w:t>
            </w:r>
          </w:p>
          <w:p w14:paraId="2E4973A9" w14:textId="65453CCA" w:rsidR="007350F0" w:rsidRDefault="007350F0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Contact Number:</w:t>
            </w:r>
          </w:p>
          <w:p w14:paraId="497F87A6" w14:textId="60454152" w:rsidR="007350F0" w:rsidRDefault="007350F0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Email:</w:t>
            </w:r>
          </w:p>
          <w:p w14:paraId="62486C05" w14:textId="77777777" w:rsidR="00AB6877" w:rsidRDefault="00AB6877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74FDAFA2" w14:textId="77777777" w:rsidR="00AB6877" w:rsidRDefault="00AB6877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332F6352" w14:textId="77777777" w:rsidR="00F1291E" w:rsidRDefault="00F1291E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4101652C" w14:textId="77777777" w:rsidR="00F1291E" w:rsidRDefault="00F1291E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538F8" w:rsidRPr="00BF54FC" w14:paraId="298B4A2E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E8E938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School: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vMerge/>
            <w:vAlign w:val="bottom"/>
          </w:tcPr>
          <w:p w14:paraId="1299C43A" w14:textId="77777777" w:rsidR="00C538F8" w:rsidRPr="00BF54FC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</w:tc>
      </w:tr>
      <w:tr w:rsidR="00C538F8" w:rsidRPr="00BF54FC" w14:paraId="16274ABC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D2898D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Patients NHS No: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vMerge/>
            <w:vAlign w:val="bottom"/>
          </w:tcPr>
          <w:p w14:paraId="3461D779" w14:textId="77777777" w:rsidR="00C538F8" w:rsidRPr="00BF54FC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</w:tc>
      </w:tr>
      <w:tr w:rsidR="00C538F8" w:rsidRPr="00BF54FC" w14:paraId="7714FE90" w14:textId="77777777" w:rsidTr="14ADC563">
        <w:trPr>
          <w:trHeight w:val="240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078EA9" w14:textId="114B13E7" w:rsidR="00AB64EB" w:rsidRDefault="00C538F8" w:rsidP="1D1CF3B2">
            <w:pPr>
              <w:spacing w:before="240"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Safeguarding Concerns</w:t>
            </w:r>
            <w:r w:rsidR="00F1291E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(if </w:t>
            </w:r>
            <w:r w:rsidR="0931EEA1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applicable)</w:t>
            </w:r>
          </w:p>
          <w:p w14:paraId="7C61ECF8" w14:textId="77777777" w:rsidR="007350F0" w:rsidRDefault="007350F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76A043DF" w14:textId="5142F2F3" w:rsidR="007350F0" w:rsidRDefault="007350F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Looked After Child </w:t>
            </w:r>
          </w:p>
          <w:p w14:paraId="22243124" w14:textId="105A4091" w:rsidR="007350F0" w:rsidRDefault="0000000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</w:pP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4603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0F0"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A4A083F" w14:textId="6515BF86" w:rsidR="007350F0" w:rsidRPr="007350F0" w:rsidRDefault="007350F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color w:val="1F497D"/>
                <w:sz w:val="20"/>
                <w:szCs w:val="20"/>
                <w:lang w:val="en-US"/>
              </w:rPr>
            </w:pPr>
            <w:r w:rsidRPr="007350F0">
              <w:rPr>
                <w:rFonts w:cs="Calibri"/>
                <w:b/>
                <w:color w:val="1F497D"/>
                <w:sz w:val="20"/>
                <w:szCs w:val="20"/>
                <w:lang w:val="en-US"/>
              </w:rPr>
              <w:t xml:space="preserve">Child Protection Plan in place </w:t>
            </w:r>
          </w:p>
          <w:p w14:paraId="1FC39945" w14:textId="1156C7E8" w:rsidR="00BA1843" w:rsidRDefault="0000000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13011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0F0"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C42D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3C12BA95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0562CB0E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vMerge/>
            <w:vAlign w:val="bottom"/>
          </w:tcPr>
          <w:p w14:paraId="34CE0A41" w14:textId="77777777" w:rsidR="00C538F8" w:rsidRPr="00BF54FC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</w:tc>
      </w:tr>
      <w:tr w:rsidR="00C538F8" w:rsidRPr="00BF54FC" w14:paraId="0D3AEB29" w14:textId="77777777" w:rsidTr="14ADC563">
        <w:trPr>
          <w:trHeight w:val="250"/>
        </w:trPr>
        <w:tc>
          <w:tcPr>
            <w:tcW w:w="5415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EB6DBDB" w14:textId="185E3B69" w:rsidR="00C538F8" w:rsidRDefault="00C538F8" w:rsidP="1D1CF3B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SECTION 4: REFFERER</w:t>
            </w:r>
            <w:r w:rsidR="00244A55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DETAILS</w:t>
            </w:r>
          </w:p>
        </w:tc>
        <w:tc>
          <w:tcPr>
            <w:tcW w:w="5415" w:type="dxa"/>
            <w:gridSpan w:val="3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0426D831" w14:textId="4CE1B794" w:rsidR="00C538F8" w:rsidRDefault="00E670A2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5: </w:t>
            </w:r>
            <w:r w:rsidR="00B87C8F">
              <w:rPr>
                <w:rFonts w:cs="Calibri"/>
                <w:b/>
                <w:bCs/>
                <w:color w:val="365F91"/>
                <w:sz w:val="20"/>
                <w:szCs w:val="20"/>
              </w:rPr>
              <w:t>PATIENT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G</w:t>
            </w:r>
            <w:r w:rsidR="00A5470D">
              <w:rPr>
                <w:rFonts w:cs="Calibri"/>
                <w:b/>
                <w:bCs/>
                <w:color w:val="365F9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 DETAILS</w:t>
            </w:r>
          </w:p>
        </w:tc>
      </w:tr>
      <w:tr w:rsidR="00E670A2" w:rsidRPr="00BF54FC" w14:paraId="188529F2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71540E" w14:textId="35CE8770" w:rsidR="00811758" w:rsidRDefault="00E670A2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lastRenderedPageBreak/>
              <w:t>Name</w:t>
            </w:r>
            <w:r w:rsidR="00811758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3ED1E7F9" w:rsidR="00E670A2" w:rsidRDefault="00E670A2" w:rsidP="00811758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3396" w14:textId="4F2E91E1" w:rsidR="00811758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Name: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8A12B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670A2" w:rsidRPr="00BF54FC" w14:paraId="2AFF5351" w14:textId="77777777" w:rsidTr="14ADC563">
        <w:trPr>
          <w:trHeight w:val="227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</w:tcPr>
          <w:p w14:paraId="4107873E" w14:textId="77777777" w:rsidR="00E670A2" w:rsidRDefault="00E670A2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Address:</w:t>
            </w:r>
          </w:p>
          <w:p w14:paraId="7D4DF65B" w14:textId="07213D87" w:rsidR="00811758" w:rsidRDefault="00811758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E670A2" w:rsidRDefault="00E670A2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397E9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Practice Address:</w:t>
            </w:r>
          </w:p>
          <w:p w14:paraId="7188957C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498FB6B8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2014B619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2A06BD51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1FF4A546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1EC7086B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14:paraId="5997CC1D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670A2" w:rsidRPr="00BF54FC" w14:paraId="22E876AF" w14:textId="77777777" w:rsidTr="14ADC563">
        <w:trPr>
          <w:trHeight w:val="274"/>
        </w:trPr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D538" w14:textId="77777777" w:rsidR="00E670A2" w:rsidRDefault="00E670A2" w:rsidP="1D1CF3B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Tel No:</w:t>
            </w:r>
          </w:p>
          <w:p w14:paraId="7D3F1C4A" w14:textId="0C90FFDE" w:rsidR="00811758" w:rsidRDefault="00811758" w:rsidP="1D1CF3B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E670A2" w:rsidRDefault="00E670A2" w:rsidP="00316DC4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bCs/>
                <w:i/>
                <w:color w:val="365F9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48A2" w14:textId="77777777" w:rsidR="00E670A2" w:rsidRDefault="00E670A2" w:rsidP="00E670A2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i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color w:val="365F91"/>
                <w:sz w:val="20"/>
                <w:szCs w:val="20"/>
              </w:rPr>
              <w:t>Practice Tel No:</w:t>
            </w:r>
            <w:r w:rsidR="00244A55">
              <w:rPr>
                <w:rFonts w:cs="Calibri"/>
                <w:b/>
                <w:bCs/>
                <w:iCs/>
                <w:color w:val="365F91"/>
                <w:sz w:val="20"/>
                <w:szCs w:val="20"/>
              </w:rPr>
              <w:t xml:space="preserve"> </w:t>
            </w:r>
          </w:p>
          <w:p w14:paraId="2E7B1F90" w14:textId="77777777" w:rsidR="00B87C8F" w:rsidRDefault="00B87C8F" w:rsidP="00E670A2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cs="Calibri"/>
                <w:i/>
                <w:color w:val="365F91"/>
                <w:sz w:val="16"/>
                <w:szCs w:val="16"/>
              </w:rPr>
              <w:t>If</w:t>
            </w:r>
            <w:r>
              <w:rPr>
                <w:rFonts w:cs="Calibri"/>
                <w:b/>
                <w:bCs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color w:val="365F91"/>
                <w:sz w:val="16"/>
                <w:szCs w:val="16"/>
              </w:rPr>
              <w:t>known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E670A2" w:rsidRDefault="00E670A2" w:rsidP="00E670A2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i/>
                <w:color w:val="365F91"/>
                <w:sz w:val="20"/>
                <w:szCs w:val="20"/>
              </w:rPr>
            </w:pPr>
          </w:p>
        </w:tc>
      </w:tr>
      <w:tr w:rsidR="00E670A2" w:rsidRPr="00BF54FC" w14:paraId="5211BD8C" w14:textId="77777777" w:rsidTr="14ADC563">
        <w:trPr>
          <w:trHeight w:val="22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D4F" w14:textId="77777777" w:rsidR="00E670A2" w:rsidRDefault="00E670A2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NHS.net email </w:t>
            </w:r>
            <w:proofErr w:type="gramStart"/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address</w:t>
            </w:r>
            <w:proofErr w:type="gramEnd"/>
            <w:r w:rsidR="3DD5461F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  <w:p w14:paraId="0F742E59" w14:textId="6867393D" w:rsidR="00BA1843" w:rsidRDefault="00BA1843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i/>
                <w:iCs/>
                <w:color w:val="365F91"/>
                <w:sz w:val="16"/>
                <w:szCs w:val="16"/>
              </w:rPr>
              <w:t>(or secure email address)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0DCD" w14:textId="08DBFACE" w:rsidR="00E670A2" w:rsidRDefault="00E670A2" w:rsidP="14ADC563">
            <w:pPr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3FE9F23F" w14:textId="701785B8" w:rsidR="00E670A2" w:rsidRDefault="00E670A2" w:rsidP="14ADC563">
            <w:pPr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9EB5" w14:textId="0A4C7C77" w:rsidR="00B87C8F" w:rsidRDefault="00B87C8F" w:rsidP="1D1CF3B2">
            <w:pPr>
              <w:spacing w:after="0" w:line="240" w:lineRule="auto"/>
              <w:rPr>
                <w:rFonts w:cs="Calibri"/>
                <w:i/>
                <w:iCs/>
                <w:color w:val="365F91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538F8" w:rsidRPr="00BF54FC" w14:paraId="6D5874DB" w14:textId="77777777" w:rsidTr="14ADC563">
        <w:trPr>
          <w:trHeight w:val="227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D1B1F5C" w14:textId="77777777" w:rsidR="00E670A2" w:rsidRDefault="00E670A2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6: REASON FOR REFERRAL AND TREATMENT </w:t>
            </w:r>
            <w:r w:rsidR="00B87C8F">
              <w:rPr>
                <w:rFonts w:cs="Calibri"/>
                <w:b/>
                <w:bCs/>
                <w:color w:val="365F91"/>
                <w:sz w:val="20"/>
                <w:szCs w:val="20"/>
              </w:rPr>
              <w:t>ATTEMPTED IN PRACTICE</w:t>
            </w:r>
            <w:r w:rsidR="00244A55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C538F8" w:rsidRPr="00BF54FC" w14:paraId="6BB9E253" w14:textId="77777777" w:rsidTr="14ADC563">
        <w:trPr>
          <w:trHeight w:val="2430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52E56223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07547A01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5043CB0F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07459315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6537F28F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6DFB9E20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70DF9E56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44E871BC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144A5D23" w14:textId="77777777" w:rsidR="00244A55" w:rsidRPr="00BF54FC" w:rsidRDefault="00244A55" w:rsidP="006C0B6E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6C0B6E" w:rsidRPr="00BF54FC" w14:paraId="3473304C" w14:textId="77777777" w:rsidTr="14ADC563">
        <w:trPr>
          <w:trHeight w:val="246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3B125" w14:textId="77777777" w:rsidR="006C0B6E" w:rsidRDefault="006C0B6E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7: ORAL HEALTH PREVENTION  </w:t>
            </w:r>
          </w:p>
        </w:tc>
      </w:tr>
      <w:tr w:rsidR="006C0B6E" w:rsidRPr="00BF54FC" w14:paraId="1EC1FC5C" w14:textId="77777777" w:rsidTr="14ADC563">
        <w:trPr>
          <w:trHeight w:val="1662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36B1" w14:textId="65C6C6A4" w:rsidR="006C0B6E" w:rsidRDefault="00BD7256" w:rsidP="006C0B6E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  <w:r>
              <w:rPr>
                <w:rFonts w:cs="Calibri"/>
                <w:color w:val="365F91"/>
                <w:sz w:val="20"/>
                <w:szCs w:val="20"/>
              </w:rPr>
              <w:t>F</w:t>
            </w:r>
            <w:r w:rsidR="006C0B6E">
              <w:rPr>
                <w:rFonts w:cs="Calibri"/>
                <w:color w:val="365F91"/>
                <w:sz w:val="20"/>
                <w:szCs w:val="20"/>
              </w:rPr>
              <w:t xml:space="preserve">ollowing </w:t>
            </w:r>
            <w:r>
              <w:rPr>
                <w:rFonts w:cs="Calibri"/>
                <w:color w:val="365F91"/>
                <w:sz w:val="20"/>
                <w:szCs w:val="20"/>
              </w:rPr>
              <w:t xml:space="preserve">treatment carried out </w:t>
            </w:r>
            <w:r w:rsidR="006C0B6E">
              <w:rPr>
                <w:rFonts w:cs="Calibri"/>
                <w:color w:val="365F91"/>
                <w:sz w:val="20"/>
                <w:szCs w:val="20"/>
              </w:rPr>
              <w:t>prior to referral</w:t>
            </w:r>
            <w:r>
              <w:rPr>
                <w:rFonts w:cs="Calibri"/>
                <w:color w:val="365F91"/>
                <w:sz w:val="20"/>
                <w:szCs w:val="20"/>
              </w:rPr>
              <w:t xml:space="preserve"> by</w:t>
            </w:r>
            <w:r w:rsidR="006C0B6E">
              <w:rPr>
                <w:rFonts w:cs="Calibri"/>
                <w:color w:val="365F91"/>
                <w:sz w:val="20"/>
                <w:szCs w:val="20"/>
              </w:rPr>
              <w:t>:</w:t>
            </w:r>
          </w:p>
          <w:p w14:paraId="6A39BCFF" w14:textId="61607CD4" w:rsidR="00BD7256" w:rsidRDefault="00BD7256" w:rsidP="00BD7256">
            <w:pPr>
              <w:tabs>
                <w:tab w:val="left" w:pos="0"/>
                <w:tab w:val="left" w:pos="1690"/>
              </w:tabs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  <w:r>
              <w:rPr>
                <w:rFonts w:cs="Calibri"/>
                <w:color w:val="365F91"/>
                <w:sz w:val="20"/>
                <w:szCs w:val="20"/>
              </w:rPr>
              <w:t xml:space="preserve">Clinician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13221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gramStart"/>
            <w:r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  <w:tab/>
              <w:t xml:space="preserve">  Therapist</w:t>
            </w:r>
            <w:proofErr w:type="gramEnd"/>
            <w:r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-1519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  <w:t xml:space="preserve">                      Hygienist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-1181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  <w:t xml:space="preserve">               DCP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3639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1806DC5" w14:textId="77777777" w:rsidR="00BD7256" w:rsidRDefault="00BD7256" w:rsidP="006C0B6E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2"/>
              <w:gridCol w:w="5302"/>
            </w:tblGrid>
            <w:tr w:rsidR="00BD7256" w14:paraId="2C467B88" w14:textId="77777777" w:rsidTr="1D1CF3B2">
              <w:tc>
                <w:tcPr>
                  <w:tcW w:w="5302" w:type="dxa"/>
                </w:tcPr>
                <w:p w14:paraId="3817A7E9" w14:textId="5F2EA7D1" w:rsidR="00BD7256" w:rsidRDefault="00BD7256" w:rsidP="006C0B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Oral Health Prevention          </w:t>
                  </w:r>
                </w:p>
              </w:tc>
              <w:tc>
                <w:tcPr>
                  <w:tcW w:w="5302" w:type="dxa"/>
                </w:tcPr>
                <w:p w14:paraId="7E916E6E" w14:textId="407AF56F" w:rsidR="00BD7256" w:rsidRDefault="00BD7256" w:rsidP="006C0B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-1114431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         No    </w:t>
                  </w:r>
                  <w:sdt>
                    <w:sdtPr>
                      <w:rPr>
                        <w:rFonts w:eastAsia="MS Gothic"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1748770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D7256" w14:paraId="699F6FC4" w14:textId="77777777" w:rsidTr="1D1CF3B2">
              <w:tc>
                <w:tcPr>
                  <w:tcW w:w="5302" w:type="dxa"/>
                </w:tcPr>
                <w:p w14:paraId="26FDD6C4" w14:textId="49123405" w:rsidR="00BD7256" w:rsidRDefault="00BD7256" w:rsidP="00BD7256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Diet Advice given                    </w:t>
                  </w:r>
                </w:p>
              </w:tc>
              <w:tc>
                <w:tcPr>
                  <w:tcW w:w="5302" w:type="dxa"/>
                </w:tcPr>
                <w:p w14:paraId="7324E62E" w14:textId="2FECDC09" w:rsidR="00BD7256" w:rsidRDefault="00BD7256" w:rsidP="00BD7256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150178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         No    </w:t>
                  </w:r>
                  <w:sdt>
                    <w:sdtPr>
                      <w:rPr>
                        <w:rFonts w:eastAsia="MS Gothic"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2028369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D7256" w14:paraId="0AB08B8C" w14:textId="77777777" w:rsidTr="1D1CF3B2">
              <w:tc>
                <w:tcPr>
                  <w:tcW w:w="5302" w:type="dxa"/>
                </w:tcPr>
                <w:p w14:paraId="248F9230" w14:textId="76F30ED4" w:rsidR="00BD7256" w:rsidRDefault="00BD7256" w:rsidP="00BD7256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Fluoride Varnish Applied       </w:t>
                  </w:r>
                </w:p>
              </w:tc>
              <w:tc>
                <w:tcPr>
                  <w:tcW w:w="5302" w:type="dxa"/>
                </w:tcPr>
                <w:p w14:paraId="32E80910" w14:textId="3620DC17" w:rsidR="00BD7256" w:rsidRDefault="00BD7256" w:rsidP="00BD7256">
                  <w:pPr>
                    <w:tabs>
                      <w:tab w:val="left" w:pos="0"/>
                      <w:tab w:val="center" w:pos="2543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-2111120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         No    </w:t>
                  </w:r>
                  <w:sdt>
                    <w:sdtPr>
                      <w:rPr>
                        <w:rFonts w:eastAsia="MS Gothic"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-1951847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ab/>
                    <w:t xml:space="preserve">  Date</w:t>
                  </w:r>
                  <w:proofErr w:type="gramEnd"/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of last application: __/__/____</w:t>
                  </w:r>
                </w:p>
              </w:tc>
            </w:tr>
          </w:tbl>
          <w:p w14:paraId="2A89A9F0" w14:textId="12A76DBC" w:rsidR="006C0B6E" w:rsidRDefault="006C0B6E" w:rsidP="006C0B6E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538F8" w:rsidRPr="00BF54FC" w14:paraId="39425D08" w14:textId="77777777" w:rsidTr="14ADC563">
        <w:trPr>
          <w:trHeight w:val="227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138015" w14:textId="77777777" w:rsidR="00C538F8" w:rsidRDefault="00E670A2" w:rsidP="00AB6877">
            <w:pPr>
              <w:tabs>
                <w:tab w:val="left" w:pos="0"/>
              </w:tabs>
              <w:spacing w:after="0"/>
              <w:rPr>
                <w:rFonts w:ascii="Calibri Light" w:hAnsi="Calibri Light" w:cs="Calibri Light"/>
                <w:b/>
                <w:bCs/>
                <w:color w:val="365F91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</w:t>
            </w:r>
            <w:r w:rsidR="006C0B6E">
              <w:rPr>
                <w:rFonts w:cs="Calibri"/>
                <w:b/>
                <w:bCs/>
                <w:color w:val="365F91"/>
                <w:sz w:val="20"/>
                <w:szCs w:val="20"/>
              </w:rPr>
              <w:t>8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: PROVISIONAL DIAGNOSIS</w:t>
            </w:r>
            <w:r>
              <w:rPr>
                <w:rFonts w:cs="Calibri"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AND CURRENT TREATMENT PLAN IN ASSOCIATION WITH THIS REFERRAL.  INCLUDE PREVIOUS TREATMENT HISTORY.</w:t>
            </w:r>
            <w:r w:rsidR="00AB6877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i/>
                <w:iCs/>
                <w:color w:val="365F91"/>
                <w:sz w:val="20"/>
                <w:szCs w:val="20"/>
              </w:rPr>
              <w:t>Please</w:t>
            </w:r>
            <w:r>
              <w:rPr>
                <w:rFonts w:cs="Calibri"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i/>
                <w:iCs/>
                <w:color w:val="365F91"/>
                <w:sz w:val="20"/>
                <w:szCs w:val="20"/>
              </w:rPr>
              <w:t>detail</w:t>
            </w:r>
            <w:r w:rsidR="00AB6877">
              <w:rPr>
                <w:rFonts w:cs="Calibri"/>
                <w:bCs/>
                <w:i/>
                <w:iCs/>
                <w:color w:val="365F91"/>
                <w:sz w:val="20"/>
                <w:szCs w:val="20"/>
              </w:rPr>
              <w:t xml:space="preserve"> what is required</w:t>
            </w:r>
          </w:p>
        </w:tc>
      </w:tr>
      <w:tr w:rsidR="00C538F8" w:rsidRPr="00BF54FC" w14:paraId="637805D2" w14:textId="77777777" w:rsidTr="14ADC563">
        <w:trPr>
          <w:trHeight w:val="227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F29E8" w14:textId="77777777" w:rsidR="00244A55" w:rsidRDefault="00244A55" w:rsidP="00E670A2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color w:val="365F91"/>
              </w:rPr>
            </w:pPr>
          </w:p>
          <w:p w14:paraId="3B7B4B86" w14:textId="77777777" w:rsidR="00244A55" w:rsidRDefault="00244A55" w:rsidP="00E670A2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color w:val="365F91"/>
              </w:rPr>
            </w:pPr>
          </w:p>
          <w:p w14:paraId="3A0FF5F2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color w:val="365F91"/>
              </w:rPr>
            </w:pPr>
          </w:p>
          <w:p w14:paraId="5630AD66" w14:textId="77777777" w:rsidR="00E670A2" w:rsidRDefault="00E670A2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2344D8F8" w14:textId="078E9E52" w:rsidR="1D1CF3B2" w:rsidRDefault="1D1CF3B2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563E8010" w14:textId="036D7591" w:rsidR="1D1CF3B2" w:rsidRDefault="1D1CF3B2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7DCA8E50" w14:textId="4E50E17D" w:rsidR="1D1CF3B2" w:rsidRDefault="1D1CF3B2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0865A927" w14:textId="77777777" w:rsidR="00811758" w:rsidRDefault="00811758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6CEFC910" w14:textId="77777777" w:rsidR="00811758" w:rsidRDefault="00811758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3A9F41D0" w14:textId="77777777" w:rsidR="00811758" w:rsidRDefault="00811758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61829076" w14:textId="1CC47722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color w:val="365F91"/>
              </w:rPr>
            </w:pPr>
          </w:p>
        </w:tc>
      </w:tr>
      <w:tr w:rsidR="00C538F8" w:rsidRPr="00BF54FC" w14:paraId="0D35F3D1" w14:textId="77777777" w:rsidTr="14ADC563">
        <w:trPr>
          <w:trHeight w:val="328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0A6CC1ED" w14:textId="2B6BE45A" w:rsidR="00C538F8" w:rsidRDefault="00E670A2" w:rsidP="1D1CF3B2">
            <w:pPr>
              <w:tabs>
                <w:tab w:val="left" w:pos="1843"/>
              </w:tabs>
              <w:spacing w:after="0"/>
              <w:rPr>
                <w:rFonts w:cs="Calibri"/>
                <w:i/>
                <w:i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</w:t>
            </w:r>
            <w:r w:rsidR="006C0B6E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9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</w:t>
            </w:r>
            <w:r w:rsidR="00C538F8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MEDICAL HISTORY 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–</w:t>
            </w:r>
            <w:r w:rsidR="00C538F8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622C03EF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Referrer to complete</w:t>
            </w:r>
          </w:p>
        </w:tc>
      </w:tr>
      <w:tr w:rsidR="00E670A2" w:rsidRPr="00BF54FC" w14:paraId="0E6A138C" w14:textId="77777777" w:rsidTr="14ADC563">
        <w:trPr>
          <w:trHeight w:val="653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26"/>
              <w:tblOverlap w:val="never"/>
              <w:tblW w:w="10655" w:type="dxa"/>
              <w:tblLayout w:type="fixed"/>
              <w:tblLook w:val="04A0" w:firstRow="1" w:lastRow="0" w:firstColumn="1" w:lastColumn="0" w:noHBand="0" w:noVBand="1"/>
            </w:tblPr>
            <w:tblGrid>
              <w:gridCol w:w="8652"/>
              <w:gridCol w:w="992"/>
              <w:gridCol w:w="1011"/>
            </w:tblGrid>
            <w:tr w:rsidR="00C510AF" w14:paraId="5B684E80" w14:textId="77777777" w:rsidTr="1D1CF3B2">
              <w:trPr>
                <w:trHeight w:val="274"/>
              </w:trPr>
              <w:tc>
                <w:tcPr>
                  <w:tcW w:w="8652" w:type="dxa"/>
                  <w:tcBorders>
                    <w:top w:val="thinThickThinSmallGap" w:sz="24" w:space="0" w:color="FF0000"/>
                    <w:left w:val="thinThickThinSmallGap" w:sz="24" w:space="0" w:color="FF0000"/>
                  </w:tcBorders>
                </w:tcPr>
                <w:p w14:paraId="7AD6491F" w14:textId="663C1ED1" w:rsidR="00C510AF" w:rsidRDefault="6FB93F02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Has </w:t>
                  </w:r>
                  <w:r w:rsidR="0DCADBC6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child or anyone in the family had a problem with </w:t>
                  </w:r>
                  <w:proofErr w:type="spellStart"/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>anaesthetic</w:t>
                  </w:r>
                  <w:proofErr w:type="spellEnd"/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?                  </w:t>
                  </w:r>
                </w:p>
              </w:tc>
              <w:tc>
                <w:tcPr>
                  <w:tcW w:w="992" w:type="dxa"/>
                  <w:tcBorders>
                    <w:top w:val="thinThickThinSmallGap" w:sz="24" w:space="0" w:color="FF0000"/>
                  </w:tcBorders>
                </w:tcPr>
                <w:p w14:paraId="09C01676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1269897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1" w:type="dxa"/>
                  <w:tcBorders>
                    <w:top w:val="thinThickThinSmallGap" w:sz="24" w:space="0" w:color="FF0000"/>
                    <w:right w:val="thinThickThinSmallGap" w:sz="24" w:space="0" w:color="FF0000"/>
                  </w:tcBorders>
                </w:tcPr>
                <w:p w14:paraId="292A6B6F" w14:textId="77777777" w:rsidR="00C510AF" w:rsidRPr="00C510AF" w:rsidRDefault="00C510AF" w:rsidP="00C510AF">
                  <w:pPr>
                    <w:pStyle w:val="NoSpacing"/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322050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0AF" w14:paraId="474674A0" w14:textId="77777777" w:rsidTr="1D1CF3B2">
              <w:tc>
                <w:tcPr>
                  <w:tcW w:w="8652" w:type="dxa"/>
                  <w:tcBorders>
                    <w:left w:val="thinThickThinSmallGap" w:sz="24" w:space="0" w:color="FF0000"/>
                  </w:tcBorders>
                </w:tcPr>
                <w:p w14:paraId="4B9861C9" w14:textId="7E86C1FC" w:rsidR="00C510AF" w:rsidRPr="00C510AF" w:rsidRDefault="6FB93F02" w:rsidP="1D1CF3B2">
                  <w:pPr>
                    <w:pStyle w:val="NoSpacing"/>
                    <w:rPr>
                      <w:rFonts w:eastAsia="MS Gothic"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Has </w:t>
                  </w:r>
                  <w:r w:rsidR="0512C530"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child had any previous operations or been in hospital for anything?          </w:t>
                  </w:r>
                </w:p>
              </w:tc>
              <w:tc>
                <w:tcPr>
                  <w:tcW w:w="992" w:type="dxa"/>
                </w:tcPr>
                <w:p w14:paraId="2FEC3B54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275026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1" w:type="dxa"/>
                  <w:tcBorders>
                    <w:right w:val="thinThickThinSmallGap" w:sz="24" w:space="0" w:color="FF0000"/>
                  </w:tcBorders>
                </w:tcPr>
                <w:p w14:paraId="14ACE128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82762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0AF" w14:paraId="29DDD615" w14:textId="77777777" w:rsidTr="1D1CF3B2">
              <w:tc>
                <w:tcPr>
                  <w:tcW w:w="8652" w:type="dxa"/>
                  <w:tcBorders>
                    <w:left w:val="thinThickThinSmallGap" w:sz="24" w:space="0" w:color="FF0000"/>
                  </w:tcBorders>
                </w:tcPr>
                <w:p w14:paraId="74F507B2" w14:textId="5E9AE6BB" w:rsidR="00C510AF" w:rsidRPr="00C510AF" w:rsidRDefault="6FB93F02" w:rsidP="1D1CF3B2">
                  <w:pPr>
                    <w:pStyle w:val="NoSpacing"/>
                    <w:rPr>
                      <w:rFonts w:eastAsia="MS Gothic"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Is </w:t>
                  </w:r>
                  <w:r w:rsidR="14EE92EC"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child under regular review or treatment at any hospital?                                 </w:t>
                  </w:r>
                </w:p>
              </w:tc>
              <w:tc>
                <w:tcPr>
                  <w:tcW w:w="992" w:type="dxa"/>
                </w:tcPr>
                <w:p w14:paraId="7735353E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99888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1" w:type="dxa"/>
                  <w:tcBorders>
                    <w:right w:val="thinThickThinSmallGap" w:sz="24" w:space="0" w:color="FF0000"/>
                  </w:tcBorders>
                </w:tcPr>
                <w:p w14:paraId="4F4875D9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600953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A5470D" w14:paraId="2E8A6EE4" w14:textId="77777777" w:rsidTr="00CF653A">
              <w:tc>
                <w:tcPr>
                  <w:tcW w:w="10655" w:type="dxa"/>
                  <w:gridSpan w:val="3"/>
                  <w:tcBorders>
                    <w:left w:val="thinThickThinSmallGap" w:sz="24" w:space="0" w:color="FF0000"/>
                    <w:bottom w:val="thinThickThinSmallGap" w:sz="24" w:space="0" w:color="FF0000"/>
                    <w:right w:val="thinThickThinSmallGap" w:sz="24" w:space="0" w:color="FF0000"/>
                  </w:tcBorders>
                </w:tcPr>
                <w:p w14:paraId="42DCE001" w14:textId="3ECECA4C" w:rsidR="00A5470D" w:rsidRDefault="00A5470D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>Please specify below:</w:t>
                  </w:r>
                </w:p>
              </w:tc>
            </w:tr>
          </w:tbl>
          <w:p w14:paraId="2B24E388" w14:textId="44BC018D" w:rsidR="00E670A2" w:rsidRDefault="00E670A2" w:rsidP="00C538F8">
            <w:pPr>
              <w:tabs>
                <w:tab w:val="left" w:pos="1843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  <w:gridCol w:w="992"/>
              <w:gridCol w:w="908"/>
            </w:tblGrid>
            <w:tr w:rsidR="004659B5" w14:paraId="671A9C29" w14:textId="77777777" w:rsidTr="1D1CF3B2">
              <w:tc>
                <w:tcPr>
                  <w:tcW w:w="8704" w:type="dxa"/>
                </w:tcPr>
                <w:p w14:paraId="202CA763" w14:textId="5CF435CA" w:rsidR="004659B5" w:rsidRDefault="060EF14C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Is </w:t>
                  </w:r>
                  <w:r w:rsidR="28A8FBAD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child allergic to anything?                                                                                             </w:t>
                  </w:r>
                </w:p>
              </w:tc>
              <w:tc>
                <w:tcPr>
                  <w:tcW w:w="992" w:type="dxa"/>
                </w:tcPr>
                <w:p w14:paraId="6C1E3FC1" w14:textId="2C5D7599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477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5F80B131" w14:textId="11390679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5032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4659B5" w14:paraId="2FF53CFA" w14:textId="77777777" w:rsidTr="1D1CF3B2">
              <w:tc>
                <w:tcPr>
                  <w:tcW w:w="8704" w:type="dxa"/>
                </w:tcPr>
                <w:p w14:paraId="02E5B84D" w14:textId="37295235" w:rsidR="004659B5" w:rsidRDefault="060EF14C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Is </w:t>
                  </w:r>
                  <w:r w:rsidR="559380C5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child on the Autistic spectrum or have any </w:t>
                  </w:r>
                  <w:r w:rsidR="00A5470D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additional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needs?                                    </w:t>
                  </w:r>
                </w:p>
              </w:tc>
              <w:tc>
                <w:tcPr>
                  <w:tcW w:w="992" w:type="dxa"/>
                </w:tcPr>
                <w:p w14:paraId="41DC0890" w14:textId="359FE80E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82069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314144B2" w14:textId="355F37C6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485616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4659B5" w14:paraId="75747C01" w14:textId="77777777" w:rsidTr="1D1CF3B2">
              <w:tc>
                <w:tcPr>
                  <w:tcW w:w="8704" w:type="dxa"/>
                </w:tcPr>
                <w:p w14:paraId="6E311444" w14:textId="2F8724AF" w:rsidR="004659B5" w:rsidRDefault="060EF14C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Is </w:t>
                  </w:r>
                  <w:r w:rsidR="09FE1B17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>child taking any medicines/tablets or injections (please specify below)?</w:t>
                  </w:r>
                </w:p>
              </w:tc>
              <w:tc>
                <w:tcPr>
                  <w:tcW w:w="992" w:type="dxa"/>
                </w:tcPr>
                <w:p w14:paraId="6BE35F8C" w14:textId="377308DB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523856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0CD57EF7" w14:textId="6D5FC02A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1104545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96FEF7D" w14:textId="77777777" w:rsidR="00B04D25" w:rsidRDefault="00B04D25" w:rsidP="00C538F8">
            <w:pPr>
              <w:tabs>
                <w:tab w:val="left" w:pos="1843"/>
              </w:tabs>
              <w:spacing w:after="0" w:line="240" w:lineRule="auto"/>
              <w:rPr>
                <w:rFonts w:cs="Calibri"/>
                <w:color w:val="1F4E79"/>
                <w:sz w:val="20"/>
                <w:szCs w:val="20"/>
              </w:rPr>
            </w:pPr>
          </w:p>
          <w:p w14:paraId="6C9818CE" w14:textId="6A561201" w:rsidR="000E671C" w:rsidRDefault="000E671C" w:rsidP="00C538F8">
            <w:pPr>
              <w:tabs>
                <w:tab w:val="left" w:pos="1843"/>
              </w:tabs>
              <w:spacing w:after="0" w:line="240" w:lineRule="auto"/>
              <w:rPr>
                <w:rFonts w:cs="Calibri"/>
                <w:b/>
                <w:bCs/>
                <w:color w:val="1F4E79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1F4E79" w:themeColor="accent5" w:themeShade="80"/>
                <w:sz w:val="20"/>
                <w:szCs w:val="20"/>
              </w:rPr>
              <w:t xml:space="preserve">Does </w:t>
            </w:r>
            <w:r w:rsidR="08BBF599" w:rsidRPr="1D1CF3B2">
              <w:rPr>
                <w:rFonts w:cs="Calibri"/>
                <w:b/>
                <w:bCs/>
                <w:color w:val="1F4E79" w:themeColor="accent5" w:themeShade="80"/>
                <w:sz w:val="20"/>
                <w:szCs w:val="20"/>
              </w:rPr>
              <w:t xml:space="preserve">the </w:t>
            </w:r>
            <w:r w:rsidRPr="1D1CF3B2">
              <w:rPr>
                <w:rFonts w:cs="Calibri"/>
                <w:b/>
                <w:bCs/>
                <w:color w:val="1F4E79" w:themeColor="accent5" w:themeShade="80"/>
                <w:sz w:val="20"/>
                <w:szCs w:val="20"/>
              </w:rPr>
              <w:t xml:space="preserve">child have: </w:t>
            </w:r>
          </w:p>
          <w:p w14:paraId="717DB419" w14:textId="77777777" w:rsidR="004659B5" w:rsidRDefault="004659B5" w:rsidP="00C538F8">
            <w:pPr>
              <w:tabs>
                <w:tab w:val="left" w:pos="1843"/>
              </w:tabs>
              <w:spacing w:after="0" w:line="240" w:lineRule="auto"/>
              <w:rPr>
                <w:rFonts w:cs="Calibri"/>
                <w:b/>
                <w:bCs/>
                <w:color w:val="1F4E79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992"/>
              <w:gridCol w:w="992"/>
              <w:gridCol w:w="4111"/>
              <w:gridCol w:w="992"/>
              <w:gridCol w:w="851"/>
            </w:tblGrid>
            <w:tr w:rsidR="009F7E6E" w14:paraId="3B1E5428" w14:textId="2639E385" w:rsidTr="00811758">
              <w:tc>
                <w:tcPr>
                  <w:tcW w:w="2609" w:type="dxa"/>
                </w:tcPr>
                <w:p w14:paraId="0DD1545C" w14:textId="31E4D533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lastRenderedPageBreak/>
                    <w:t xml:space="preserve">Heart issues                            </w:t>
                  </w:r>
                </w:p>
              </w:tc>
              <w:tc>
                <w:tcPr>
                  <w:tcW w:w="992" w:type="dxa"/>
                </w:tcPr>
                <w:p w14:paraId="0B6B9BA8" w14:textId="37B834E6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360651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61949AF4" w14:textId="61ACD83A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674633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</w:tcPr>
                <w:p w14:paraId="329DF416" w14:textId="0617249B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Diabetes                                  </w:t>
                  </w:r>
                </w:p>
              </w:tc>
              <w:tc>
                <w:tcPr>
                  <w:tcW w:w="992" w:type="dxa"/>
                </w:tcPr>
                <w:p w14:paraId="70A9BF57" w14:textId="2483C2CA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1944421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</w:tcPr>
                <w:p w14:paraId="15DA24C9" w14:textId="1569AB1E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609740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F7E6E" w14:paraId="0D3644B4" w14:textId="6CC1E0B9" w:rsidTr="00811758">
              <w:tc>
                <w:tcPr>
                  <w:tcW w:w="2609" w:type="dxa"/>
                </w:tcPr>
                <w:p w14:paraId="158F5D92" w14:textId="5A1E2206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Asthma or chest problems   </w:t>
                  </w:r>
                </w:p>
              </w:tc>
              <w:tc>
                <w:tcPr>
                  <w:tcW w:w="992" w:type="dxa"/>
                </w:tcPr>
                <w:p w14:paraId="22C9BA06" w14:textId="30D22D27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2050677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0EBA037E" w14:textId="3EF00263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411519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</w:tcPr>
                <w:p w14:paraId="3805781D" w14:textId="5285B3F4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Bleeding disorders                 </w:t>
                  </w:r>
                </w:p>
              </w:tc>
              <w:tc>
                <w:tcPr>
                  <w:tcW w:w="992" w:type="dxa"/>
                </w:tcPr>
                <w:p w14:paraId="44DDD4B7" w14:textId="3949AD25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598527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</w:tcPr>
                <w:p w14:paraId="64D711C4" w14:textId="6F4F81CF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257817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F7E6E" w14:paraId="73B4A0B5" w14:textId="29D17016" w:rsidTr="00811758">
              <w:tc>
                <w:tcPr>
                  <w:tcW w:w="2609" w:type="dxa"/>
                </w:tcPr>
                <w:p w14:paraId="75F66728" w14:textId="150287FC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Liver disease or jaundice      </w:t>
                  </w:r>
                </w:p>
              </w:tc>
              <w:tc>
                <w:tcPr>
                  <w:tcW w:w="992" w:type="dxa"/>
                </w:tcPr>
                <w:p w14:paraId="7C75702D" w14:textId="0A1B0398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327979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47302214" w14:textId="18985739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724896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</w:tcPr>
                <w:p w14:paraId="08E06B76" w14:textId="1DB9C524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Epilepsy or convulsions           </w:t>
                  </w:r>
                </w:p>
              </w:tc>
              <w:tc>
                <w:tcPr>
                  <w:tcW w:w="992" w:type="dxa"/>
                </w:tcPr>
                <w:p w14:paraId="24874025" w14:textId="2BB27D76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33544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</w:tcPr>
                <w:p w14:paraId="62C5B456" w14:textId="44109EE4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217666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F7E6E" w14:paraId="2C452ECF" w14:textId="55A437DC" w:rsidTr="00811758">
              <w:tc>
                <w:tcPr>
                  <w:tcW w:w="2609" w:type="dxa"/>
                </w:tcPr>
                <w:p w14:paraId="738634B7" w14:textId="020CAD08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Kidney problems                      </w:t>
                  </w:r>
                </w:p>
              </w:tc>
              <w:tc>
                <w:tcPr>
                  <w:tcW w:w="992" w:type="dxa"/>
                </w:tcPr>
                <w:p w14:paraId="5C699D54" w14:textId="49658A34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214388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13C57D50" w14:textId="2756F595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1066691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54" w:type="dxa"/>
                  <w:gridSpan w:val="3"/>
                  <w:tcBorders>
                    <w:bottom w:val="nil"/>
                    <w:right w:val="nil"/>
                  </w:tcBorders>
                </w:tcPr>
                <w:p w14:paraId="17FFCCFD" w14:textId="77777777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</w:p>
              </w:tc>
            </w:tr>
          </w:tbl>
          <w:p w14:paraId="0035DAB4" w14:textId="77777777" w:rsidR="009F7E6E" w:rsidRDefault="000E671C" w:rsidP="00275F92">
            <w:pPr>
              <w:pStyle w:val="NoSpacing"/>
              <w:rPr>
                <w:rFonts w:cs="Calibri"/>
                <w:color w:val="1F4E79"/>
                <w:sz w:val="20"/>
                <w:szCs w:val="20"/>
              </w:rPr>
            </w:pPr>
            <w:r>
              <w:rPr>
                <w:rFonts w:cs="Calibri"/>
                <w:color w:val="1F4E79"/>
                <w:sz w:val="20"/>
                <w:szCs w:val="20"/>
              </w:rPr>
              <w:t xml:space="preserve">         </w:t>
            </w:r>
          </w:p>
          <w:p w14:paraId="2DC98132" w14:textId="77777777" w:rsidR="001C01DB" w:rsidRDefault="001C01DB" w:rsidP="00275F92">
            <w:pPr>
              <w:pStyle w:val="NoSpacing"/>
              <w:rPr>
                <w:rFonts w:cs="Calibri"/>
                <w:color w:val="1F4E79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  <w:gridCol w:w="992"/>
              <w:gridCol w:w="908"/>
            </w:tblGrid>
            <w:tr w:rsidR="009F7E6E" w14:paraId="5FBC5C2F" w14:textId="77777777" w:rsidTr="1D1CF3B2">
              <w:trPr>
                <w:trHeight w:val="300"/>
              </w:trPr>
              <w:tc>
                <w:tcPr>
                  <w:tcW w:w="8704" w:type="dxa"/>
                </w:tcPr>
                <w:p w14:paraId="38AA32D4" w14:textId="14A7B7F1" w:rsidR="009F7E6E" w:rsidRDefault="57D018C5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>Is the</w:t>
                  </w:r>
                  <w:r w:rsidR="5A418219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 child of Afro Caribbean, Eastern Mediterranean, or North African origin?          </w:t>
                  </w:r>
                </w:p>
              </w:tc>
              <w:tc>
                <w:tcPr>
                  <w:tcW w:w="992" w:type="dxa"/>
                </w:tcPr>
                <w:p w14:paraId="746CB419" w14:textId="15D51865" w:rsidR="009F7E6E" w:rsidRDefault="009F7E6E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332446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09460F0F" w14:textId="2B159596" w:rsidR="009F7E6E" w:rsidRDefault="009F7E6E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13452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F7E6E" w14:paraId="24988238" w14:textId="77777777" w:rsidTr="1D1CF3B2">
              <w:tc>
                <w:tcPr>
                  <w:tcW w:w="8704" w:type="dxa"/>
                </w:tcPr>
                <w:p w14:paraId="58295795" w14:textId="2813651C" w:rsidR="009F7E6E" w:rsidRDefault="5A418219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If YES, do you know </w:t>
                  </w:r>
                  <w:r w:rsidR="0656889B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of their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Sickle Cell </w:t>
                  </w:r>
                  <w:r w:rsidR="5DE19B85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/ </w:t>
                  </w:r>
                  <w:r w:rsidR="1C9C5638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>Thalassemia status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</w:p>
              </w:tc>
              <w:tc>
                <w:tcPr>
                  <w:tcW w:w="992" w:type="dxa"/>
                </w:tcPr>
                <w:p w14:paraId="4511C72B" w14:textId="14D75BD4" w:rsidR="009F7E6E" w:rsidRDefault="009F7E6E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772852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1758"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5612A6DE" w14:textId="6E7A6818" w:rsidR="009F7E6E" w:rsidRDefault="009F7E6E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75211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6FEB5B0" w14:textId="597B70BD" w:rsidR="00B04D25" w:rsidRPr="00A5470D" w:rsidRDefault="000E671C" w:rsidP="00A5470D">
            <w:pPr>
              <w:pStyle w:val="NoSpacing"/>
              <w:rPr>
                <w:rFonts w:eastAsia="MS Gothic" w:cs="Calibri"/>
                <w:bCs/>
                <w:color w:val="1F4E79"/>
                <w:sz w:val="20"/>
                <w:szCs w:val="20"/>
              </w:rPr>
            </w:pPr>
            <w:r>
              <w:rPr>
                <w:rFonts w:cs="Calibri"/>
                <w:color w:val="1F4E79"/>
                <w:sz w:val="20"/>
                <w:szCs w:val="20"/>
              </w:rPr>
              <w:t xml:space="preserve">       </w:t>
            </w:r>
          </w:p>
        </w:tc>
      </w:tr>
      <w:tr w:rsidR="00C538F8" w:rsidRPr="00BF54FC" w14:paraId="6FA81D2D" w14:textId="77777777" w:rsidTr="14ADC563">
        <w:trPr>
          <w:trHeight w:val="471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6FAE058F" w14:textId="77777777" w:rsidR="00C538F8" w:rsidRDefault="00AB64EB" w:rsidP="00275F92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i/>
                <w:i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lastRenderedPageBreak/>
              <w:t xml:space="preserve">SECTION </w:t>
            </w:r>
            <w:r w:rsidR="006C0B6E">
              <w:rPr>
                <w:rFonts w:cs="Calibri"/>
                <w:b/>
                <w:bCs/>
                <w:color w:val="365F91"/>
                <w:sz w:val="20"/>
                <w:szCs w:val="20"/>
              </w:rPr>
              <w:t>10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COMMUNICATION AND IDENTIFIED REASONABLE ADJUSTMENTS – </w:t>
            </w:r>
            <w:r>
              <w:rPr>
                <w:rFonts w:cs="Calibri"/>
                <w:b/>
                <w:bCs/>
                <w:i/>
                <w:iCs/>
                <w:color w:val="365F91"/>
                <w:sz w:val="20"/>
                <w:szCs w:val="20"/>
              </w:rPr>
              <w:t>please detail communication, mobility or other reasonable adjustments required by the patient below</w:t>
            </w:r>
          </w:p>
        </w:tc>
      </w:tr>
      <w:tr w:rsidR="00AB64EB" w:rsidRPr="00BF54FC" w14:paraId="1AF9F2AB" w14:textId="77777777" w:rsidTr="14ADC563">
        <w:trPr>
          <w:trHeight w:val="471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5566EC6" w14:textId="69B39DE5" w:rsidR="00AB64EB" w:rsidRPr="00BA1843" w:rsidRDefault="00275F92" w:rsidP="00C538F8">
            <w:pPr>
              <w:tabs>
                <w:tab w:val="left" w:pos="0"/>
              </w:tabs>
              <w:spacing w:after="0" w:line="240" w:lineRule="auto"/>
              <w:rPr>
                <w:rFonts w:asciiTheme="minorHAnsi" w:eastAsia="MS Gothic" w:hAnsiTheme="minorHAnsi" w:cstheme="minorHAnsi"/>
                <w:color w:val="323E4F"/>
                <w:sz w:val="20"/>
                <w:szCs w:val="20"/>
              </w:rPr>
            </w:pPr>
            <w:r w:rsidRPr="00BA1843">
              <w:rPr>
                <w:rFonts w:asciiTheme="minorHAnsi" w:hAnsiTheme="minorHAnsi" w:cstheme="minorHAnsi"/>
                <w:color w:val="1F3864"/>
                <w:sz w:val="20"/>
                <w:szCs w:val="20"/>
              </w:rPr>
              <w:t xml:space="preserve">Learning Disability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-8247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Pr="00BA1843">
              <w:rPr>
                <w:rFonts w:asciiTheme="minorHAnsi" w:hAnsiTheme="minorHAnsi" w:cstheme="minorHAnsi"/>
                <w:color w:val="222A35"/>
                <w:sz w:val="20"/>
                <w:szCs w:val="20"/>
              </w:rPr>
              <w:t xml:space="preserve">           </w:t>
            </w:r>
            <w:proofErr w:type="gramStart"/>
            <w:r w:rsidRPr="00BA1843">
              <w:rPr>
                <w:rFonts w:asciiTheme="minorHAnsi" w:hAnsiTheme="minorHAnsi" w:cstheme="minorHAnsi"/>
                <w:color w:val="222A35"/>
                <w:sz w:val="20"/>
                <w:szCs w:val="20"/>
              </w:rPr>
              <w:t>Autism Spectrum Disorder</w:t>
            </w:r>
            <w:proofErr w:type="gramEnd"/>
            <w:r w:rsidRPr="00BA1843">
              <w:rPr>
                <w:rFonts w:asciiTheme="minorHAnsi" w:hAnsiTheme="minorHAnsi" w:cstheme="minorHAnsi"/>
                <w:color w:val="222A35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17058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Pr="00BA1843">
              <w:rPr>
                <w:rFonts w:asciiTheme="minorHAnsi" w:hAnsiTheme="minorHAnsi" w:cstheme="minorHAnsi"/>
                <w:color w:val="222A35"/>
                <w:sz w:val="20"/>
                <w:szCs w:val="20"/>
              </w:rPr>
              <w:t xml:space="preserve">           Mental Health Condition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-7150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="00A5470D">
              <w:rPr>
                <w:rFonts w:asciiTheme="minorHAnsi" w:hAnsiTheme="minorHAnsi" w:cstheme="minorHAnsi"/>
                <w:color w:val="323E4F"/>
                <w:sz w:val="20"/>
                <w:szCs w:val="20"/>
              </w:rPr>
              <w:t xml:space="preserve">    Hearing Impairment        </w:t>
            </w:r>
            <w:sdt>
              <w:sdtPr>
                <w:rPr>
                  <w:rFonts w:eastAsia="MS Gothic" w:cs="Calibri"/>
                  <w:bCs/>
                  <w:color w:val="1F4E79"/>
                  <w:sz w:val="20"/>
                  <w:szCs w:val="20"/>
                </w:rPr>
                <w:id w:val="-144244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70D">
                  <w:rPr>
                    <w:rFonts w:ascii="MS Gothic" w:eastAsia="MS Gothic" w:hAnsi="MS Gothic" w:cs="Calibri" w:hint="eastAsia"/>
                    <w:bCs/>
                    <w:color w:val="1F4E79"/>
                    <w:sz w:val="20"/>
                    <w:szCs w:val="20"/>
                  </w:rPr>
                  <w:t>☐</w:t>
                </w:r>
              </w:sdtContent>
            </w:sdt>
          </w:p>
          <w:p w14:paraId="30D7AA69" w14:textId="083B9033" w:rsidR="00275F92" w:rsidRPr="00A5470D" w:rsidRDefault="00275F92" w:rsidP="00A5470D">
            <w:pPr>
              <w:tabs>
                <w:tab w:val="left" w:pos="0"/>
                <w:tab w:val="left" w:pos="878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BA1843">
              <w:rPr>
                <w:rFonts w:asciiTheme="minorHAnsi" w:hAnsiTheme="minorHAnsi" w:cstheme="minorHAnsi"/>
                <w:color w:val="1F3864"/>
                <w:sz w:val="20"/>
                <w:szCs w:val="20"/>
              </w:rPr>
              <w:t xml:space="preserve">Medical Disability 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-10428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Pr="00BA1843">
              <w:rPr>
                <w:rFonts w:asciiTheme="minorHAnsi" w:hAnsiTheme="minorHAnsi" w:cstheme="minorHAnsi"/>
                <w:bCs/>
                <w:color w:val="222A35"/>
                <w:sz w:val="20"/>
                <w:szCs w:val="20"/>
              </w:rPr>
              <w:t xml:space="preserve">           Wheelchair                           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-159732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Pr="00BA1843">
              <w:rPr>
                <w:rFonts w:asciiTheme="minorHAnsi" w:hAnsiTheme="minorHAnsi" w:cstheme="minorHAnsi"/>
                <w:color w:val="1F3864"/>
                <w:sz w:val="20"/>
                <w:szCs w:val="20"/>
              </w:rPr>
              <w:t xml:space="preserve">           Physical Disability            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51265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70D">
                  <w:rPr>
                    <w:rFonts w:ascii="MS Gothic" w:eastAsia="MS Gothic" w:hAnsi="MS Gothic" w:cstheme="minorHAnsi" w:hint="eastAsia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="00A5470D">
              <w:rPr>
                <w:rFonts w:asciiTheme="minorHAnsi" w:hAnsiTheme="minorHAnsi" w:cstheme="minorHAnsi"/>
                <w:color w:val="323E4F"/>
                <w:sz w:val="20"/>
                <w:szCs w:val="20"/>
              </w:rPr>
              <w:t xml:space="preserve">    Visual Impairment           </w:t>
            </w:r>
            <w:sdt>
              <w:sdtPr>
                <w:rPr>
                  <w:rFonts w:eastAsia="MS Gothic" w:cs="Calibri"/>
                  <w:bCs/>
                  <w:color w:val="1F4E79"/>
                  <w:sz w:val="20"/>
                  <w:szCs w:val="20"/>
                </w:rPr>
                <w:id w:val="11928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70D">
                  <w:rPr>
                    <w:rFonts w:ascii="MS Gothic" w:eastAsia="MS Gothic" w:hAnsi="MS Gothic" w:cs="Calibri" w:hint="eastAsia"/>
                    <w:bCs/>
                    <w:color w:val="1F4E79"/>
                    <w:sz w:val="20"/>
                    <w:szCs w:val="20"/>
                  </w:rPr>
                  <w:t>☐</w:t>
                </w:r>
              </w:sdtContent>
            </w:sdt>
            <w:r w:rsidR="00A5470D">
              <w:rPr>
                <w:rFonts w:asciiTheme="minorHAnsi" w:hAnsiTheme="minorHAnsi" w:cstheme="minorHAnsi"/>
                <w:color w:val="323E4F"/>
                <w:sz w:val="20"/>
                <w:szCs w:val="20"/>
              </w:rPr>
              <w:tab/>
            </w:r>
          </w:p>
        </w:tc>
      </w:tr>
      <w:tr w:rsidR="00C538F8" w:rsidRPr="00BF54FC" w14:paraId="3B117952" w14:textId="77777777" w:rsidTr="14ADC563">
        <w:trPr>
          <w:trHeight w:val="132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4196680E" w14:textId="26954FDB" w:rsidR="00C538F8" w:rsidRDefault="00AB64EB" w:rsidP="5AC55ED5">
            <w:pPr>
              <w:spacing w:after="0"/>
              <w:rPr>
                <w:rFonts w:cs="Calibri"/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5AC55ED5">
              <w:rPr>
                <w:rFonts w:cs="Calibri"/>
                <w:b/>
                <w:bCs/>
                <w:color w:val="365F91"/>
                <w:sz w:val="20"/>
                <w:szCs w:val="20"/>
              </w:rPr>
              <w:t>SECTION 1</w:t>
            </w:r>
            <w:r w:rsidR="50CED973" w:rsidRPr="5AC55ED5">
              <w:rPr>
                <w:rFonts w:cs="Calibri"/>
                <w:b/>
                <w:bCs/>
                <w:color w:val="365F91"/>
                <w:sz w:val="20"/>
                <w:szCs w:val="20"/>
              </w:rPr>
              <w:t>1</w:t>
            </w:r>
            <w:r w:rsidRPr="5AC55ED5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RADIOGRAPHS – </w:t>
            </w:r>
            <w:r w:rsidRPr="5AC55ED5">
              <w:rPr>
                <w:rFonts w:cs="Calibri"/>
                <w:b/>
                <w:bCs/>
                <w:i/>
                <w:iCs/>
                <w:color w:val="365F91"/>
                <w:sz w:val="20"/>
                <w:szCs w:val="20"/>
              </w:rPr>
              <w:t>please ensure all relevant and recent radiographs are enclosed for patient assessment.</w:t>
            </w:r>
          </w:p>
        </w:tc>
      </w:tr>
      <w:tr w:rsidR="00AB64EB" w:rsidRPr="00BF54FC" w14:paraId="34E85F13" w14:textId="77777777" w:rsidTr="14ADC563">
        <w:trPr>
          <w:trHeight w:val="1116"/>
        </w:trPr>
        <w:tc>
          <w:tcPr>
            <w:tcW w:w="4560" w:type="dxa"/>
            <w:gridSpan w:val="2"/>
            <w:tcBorders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799E" w14:textId="77777777" w:rsidR="001C01DB" w:rsidRDefault="001C01DB" w:rsidP="00275F92">
            <w:pPr>
              <w:pStyle w:val="NoSpacing"/>
              <w:rPr>
                <w:rFonts w:cs="Calibri"/>
                <w:color w:val="365F91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2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992"/>
              <w:gridCol w:w="1134"/>
            </w:tblGrid>
            <w:tr w:rsidR="001C01DB" w14:paraId="721106FC" w14:textId="77777777" w:rsidTr="001C01DB">
              <w:tc>
                <w:tcPr>
                  <w:tcW w:w="2122" w:type="dxa"/>
                </w:tcPr>
                <w:p w14:paraId="7C2839FD" w14:textId="523EC959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Radiographs enclosed</w:t>
                  </w: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992" w:type="dxa"/>
                </w:tcPr>
                <w:p w14:paraId="2E45A4F5" w14:textId="053C2B92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1724704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40D62332" w14:textId="70602487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2063554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C01DB" w14:paraId="3EF75AEC" w14:textId="77777777" w:rsidTr="001C01DB">
              <w:tc>
                <w:tcPr>
                  <w:tcW w:w="2122" w:type="dxa"/>
                </w:tcPr>
                <w:p w14:paraId="1245D8E0" w14:textId="6C0A26BB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DPT                </w:t>
                  </w:r>
                </w:p>
              </w:tc>
              <w:tc>
                <w:tcPr>
                  <w:tcW w:w="2126" w:type="dxa"/>
                  <w:gridSpan w:val="2"/>
                </w:tcPr>
                <w:p w14:paraId="6D2BA8CB" w14:textId="58F6A8AD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taken:_</w:t>
                  </w:r>
                  <w:proofErr w:type="gramEnd"/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_/__/____</w:t>
                  </w:r>
                </w:p>
              </w:tc>
            </w:tr>
            <w:tr w:rsidR="001C01DB" w14:paraId="3554100B" w14:textId="77777777" w:rsidTr="001C01DB">
              <w:tc>
                <w:tcPr>
                  <w:tcW w:w="2122" w:type="dxa"/>
                </w:tcPr>
                <w:p w14:paraId="3267EE38" w14:textId="21B8EC92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Intra Oral</w:t>
                  </w:r>
                </w:p>
              </w:tc>
              <w:tc>
                <w:tcPr>
                  <w:tcW w:w="2126" w:type="dxa"/>
                  <w:gridSpan w:val="2"/>
                </w:tcPr>
                <w:p w14:paraId="79971D82" w14:textId="39CCC0B0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taken:_</w:t>
                  </w:r>
                  <w:proofErr w:type="gramEnd"/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_/__/____</w:t>
                  </w:r>
                </w:p>
              </w:tc>
            </w:tr>
          </w:tbl>
          <w:p w14:paraId="34FF1C98" w14:textId="77777777" w:rsidR="006C0B6E" w:rsidRDefault="006C0B6E" w:rsidP="001C01DB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</w:tc>
        <w:tc>
          <w:tcPr>
            <w:tcW w:w="627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53BB6E64" w14:textId="25C7AF1F" w:rsidR="00AB64EB" w:rsidRDefault="00AB64EB">
            <w:pPr>
              <w:spacing w:after="0" w:line="240" w:lineRule="auto"/>
              <w:rPr>
                <w:rFonts w:eastAsia="MS Gothic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cs="Calibri"/>
                <w:color w:val="365F91"/>
                <w:sz w:val="20"/>
                <w:szCs w:val="20"/>
              </w:rPr>
              <w:t xml:space="preserve">None taken        </w:t>
            </w:r>
            <w:sdt>
              <w:sdtPr>
                <w:rPr>
                  <w:rFonts w:cs="Calibri"/>
                  <w:color w:val="1F497D"/>
                  <w:sz w:val="20"/>
                  <w:szCs w:val="20"/>
                  <w:lang w:val="en-US"/>
                </w:rPr>
                <w:id w:val="-18611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>
                  <w:rPr>
                    <w:rFonts w:ascii="MS Gothic" w:eastAsia="MS Gothic" w:hAnsi="MS Gothic" w:cs="Calibri" w:hint="eastAsia"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1D969EC" w14:textId="77777777" w:rsidR="00AB64EB" w:rsidRDefault="00AB64EB">
            <w:pPr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  <w:r>
              <w:rPr>
                <w:rFonts w:eastAsia="MS Gothic" w:cs="Calibri"/>
                <w:i/>
                <w:iCs/>
                <w:color w:val="1F497D"/>
                <w:sz w:val="20"/>
                <w:szCs w:val="20"/>
                <w:lang w:val="en-US"/>
              </w:rPr>
              <w:t>Please give reason for not providing radiographs</w:t>
            </w:r>
            <w:r>
              <w:rPr>
                <w:rFonts w:eastAsia="MS Gothic" w:cs="Calibri"/>
                <w:color w:val="1F497D"/>
                <w:sz w:val="20"/>
                <w:szCs w:val="20"/>
                <w:lang w:val="en-US"/>
              </w:rPr>
              <w:t>:</w:t>
            </w:r>
          </w:p>
          <w:p w14:paraId="6D072C0D" w14:textId="77777777" w:rsidR="00AB64EB" w:rsidRDefault="00AB64EB" w:rsidP="00AB64EB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</w:tc>
      </w:tr>
      <w:tr w:rsidR="006C0B6E" w:rsidRPr="00BF54FC" w14:paraId="6C3785E9" w14:textId="77777777" w:rsidTr="14ADC563">
        <w:trPr>
          <w:trHeight w:val="321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9E2F3" w:themeFill="accent1" w:themeFillTint="33"/>
          </w:tcPr>
          <w:p w14:paraId="1D2F7508" w14:textId="53E087D1" w:rsidR="006C0B6E" w:rsidRDefault="006C0B6E" w:rsidP="00275F9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SECTION 1</w:t>
            </w:r>
            <w:r w:rsidR="3CAE1026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2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: ERUPTED CANINES</w:t>
            </w:r>
            <w:r w:rsidR="214B12B5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for children aged 9 years +</w:t>
            </w:r>
          </w:p>
        </w:tc>
      </w:tr>
      <w:tr w:rsidR="006C0B6E" w:rsidRPr="00BF54FC" w14:paraId="7057243D" w14:textId="77777777" w:rsidTr="14ADC563">
        <w:trPr>
          <w:trHeight w:val="1120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C19D65" w14:textId="71C2E12A" w:rsidR="006C0B6E" w:rsidRDefault="006C0B6E">
            <w:pPr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color w:val="365F91"/>
                <w:sz w:val="20"/>
                <w:szCs w:val="20"/>
              </w:rPr>
              <w:t xml:space="preserve">Are the UPPER PERMANENT CANINES erupted / unerupted but palpable in correct (buccal) position </w:t>
            </w:r>
            <w:r w:rsidR="3EDF2BE0" w:rsidRPr="1D1CF3B2">
              <w:rPr>
                <w:rFonts w:cs="Calibri"/>
                <w:color w:val="365F91"/>
                <w:sz w:val="20"/>
                <w:szCs w:val="20"/>
              </w:rPr>
              <w:t xml:space="preserve">over the </w:t>
            </w:r>
            <w:r w:rsidRPr="1D1CF3B2">
              <w:rPr>
                <w:rFonts w:cs="Calibri"/>
                <w:color w:val="365F91"/>
                <w:sz w:val="20"/>
                <w:szCs w:val="20"/>
              </w:rPr>
              <w:t xml:space="preserve">age </w:t>
            </w:r>
            <w:r w:rsidR="1332AF2C" w:rsidRPr="1D1CF3B2">
              <w:rPr>
                <w:rFonts w:cs="Calibri"/>
                <w:color w:val="365F91"/>
                <w:sz w:val="20"/>
                <w:szCs w:val="20"/>
              </w:rPr>
              <w:t>of 9 years?</w:t>
            </w:r>
          </w:p>
          <w:p w14:paraId="0BE8D9EE" w14:textId="1A80DC49" w:rsidR="00EF63F3" w:rsidRPr="00EF63F3" w:rsidRDefault="00EF63F3" w:rsidP="00EF63F3">
            <w:pPr>
              <w:pStyle w:val="NoSpacing"/>
              <w:rPr>
                <w:rFonts w:eastAsia="MS Gothic" w:cs="Calibri"/>
                <w:bCs/>
                <w:color w:val="1F4E79"/>
                <w:sz w:val="20"/>
                <w:szCs w:val="20"/>
              </w:rPr>
            </w:pPr>
            <w:r w:rsidRPr="00EF63F3">
              <w:rPr>
                <w:rFonts w:cs="Calibri"/>
                <w:color w:val="1F4E79"/>
                <w:sz w:val="20"/>
                <w:szCs w:val="20"/>
              </w:rPr>
              <w:t xml:space="preserve">Yes     </w:t>
            </w:r>
            <w:sdt>
              <w:sdtPr>
                <w:rPr>
                  <w:rFonts w:cs="Calibri"/>
                  <w:bCs/>
                  <w:color w:val="1F4E79"/>
                  <w:sz w:val="20"/>
                  <w:szCs w:val="20"/>
                </w:rPr>
                <w:id w:val="-14537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>
                  <w:rPr>
                    <w:rFonts w:ascii="MS Gothic" w:eastAsia="MS Gothic" w:hAnsi="MS Gothic" w:cs="Calibri" w:hint="eastAsia"/>
                    <w:bCs/>
                    <w:color w:val="1F4E79"/>
                    <w:sz w:val="20"/>
                    <w:szCs w:val="20"/>
                  </w:rPr>
                  <w:t>☐</w:t>
                </w:r>
              </w:sdtContent>
            </w:sdt>
            <w:r w:rsidRPr="00EF63F3">
              <w:rPr>
                <w:rFonts w:eastAsia="MS Gothic" w:cs="Calibri"/>
                <w:bCs/>
                <w:color w:val="1F4E79"/>
                <w:sz w:val="20"/>
                <w:szCs w:val="20"/>
              </w:rPr>
              <w:t xml:space="preserve">          No     </w:t>
            </w:r>
            <w:sdt>
              <w:sdtPr>
                <w:rPr>
                  <w:rFonts w:eastAsia="MS Gothic" w:cs="Calibri"/>
                  <w:bCs/>
                  <w:color w:val="1F4E79"/>
                  <w:sz w:val="20"/>
                  <w:szCs w:val="20"/>
                </w:rPr>
                <w:id w:val="5765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>
                  <w:rPr>
                    <w:rFonts w:ascii="MS Gothic" w:eastAsia="MS Gothic" w:hAnsi="MS Gothic" w:cs="Calibri" w:hint="eastAsia"/>
                    <w:bCs/>
                    <w:color w:val="1F4E79"/>
                    <w:sz w:val="20"/>
                    <w:szCs w:val="20"/>
                  </w:rPr>
                  <w:t>☐</w:t>
                </w:r>
              </w:sdtContent>
            </w:sdt>
          </w:p>
          <w:p w14:paraId="6BD18F9B" w14:textId="77777777" w:rsidR="006C0B6E" w:rsidRDefault="006C0B6E" w:rsidP="006C0B6E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color w:val="1F497D"/>
                <w:sz w:val="20"/>
                <w:szCs w:val="20"/>
                <w:lang w:val="en-US"/>
              </w:rPr>
            </w:pPr>
          </w:p>
          <w:p w14:paraId="39080F80" w14:textId="77777777" w:rsidR="006C0B6E" w:rsidRDefault="006C0B6E" w:rsidP="006C0B6E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color w:val="1F497D"/>
                <w:sz w:val="20"/>
                <w:szCs w:val="20"/>
                <w:lang w:val="en-US"/>
              </w:rPr>
            </w:pPr>
            <w:r>
              <w:rPr>
                <w:rFonts w:eastAsia="MS Gothic" w:cs="Calibri"/>
                <w:bCs/>
                <w:color w:val="1F497D"/>
                <w:sz w:val="20"/>
                <w:szCs w:val="20"/>
                <w:lang w:val="en-US"/>
              </w:rPr>
              <w:t xml:space="preserve">If no, the canine may be ectopic.  </w:t>
            </w:r>
            <w:r>
              <w:rPr>
                <w:rFonts w:eastAsia="MS Gothic" w:cs="Calibri"/>
                <w:b/>
                <w:color w:val="1F497D"/>
                <w:sz w:val="20"/>
                <w:szCs w:val="20"/>
                <w:lang w:val="en-US"/>
              </w:rPr>
              <w:t>PLEASE PROVIDE RADIOGRAPH</w:t>
            </w:r>
          </w:p>
          <w:p w14:paraId="238601FE" w14:textId="77777777" w:rsidR="006C0B6E" w:rsidRDefault="006C0B6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</w:tc>
      </w:tr>
      <w:tr w:rsidR="00C538F8" w:rsidRPr="00BF54FC" w14:paraId="57ADA55E" w14:textId="77777777" w:rsidTr="14ADC563">
        <w:trPr>
          <w:trHeight w:val="170"/>
        </w:trPr>
        <w:tc>
          <w:tcPr>
            <w:tcW w:w="10830" w:type="dxa"/>
            <w:gridSpan w:val="6"/>
            <w:shd w:val="clear" w:color="auto" w:fill="DBE5F1"/>
            <w:vAlign w:val="center"/>
          </w:tcPr>
          <w:p w14:paraId="563FF007" w14:textId="3E500900" w:rsidR="00C538F8" w:rsidRDefault="00C538F8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sz w:val="20"/>
                <w:szCs w:val="20"/>
              </w:rPr>
              <w:br w:type="page"/>
            </w:r>
            <w:r w:rsidR="00AB64EB" w:rsidRPr="1D1CF3B2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SECTION 1</w:t>
            </w:r>
            <w:r w:rsidR="6C08CB42" w:rsidRPr="1D1CF3B2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3</w:t>
            </w:r>
            <w:r w:rsidR="00AB64EB" w:rsidRPr="1D1CF3B2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 xml:space="preserve">: </w:t>
            </w:r>
            <w:r w:rsidR="00CB5B7F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P</w:t>
            </w:r>
            <w:r w:rsidR="3FBF6C43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ERSON WITH PARENTAL RESPONSIBILITY </w:t>
            </w:r>
            <w:r w:rsidR="00CB5B7F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CONSENT TO REFERRAL AND ASSOCIATED TREATMENT</w:t>
            </w:r>
          </w:p>
        </w:tc>
      </w:tr>
      <w:tr w:rsidR="00C538F8" w:rsidRPr="00BF54FC" w14:paraId="092726C6" w14:textId="77777777" w:rsidTr="14ADC563">
        <w:trPr>
          <w:trHeight w:val="947"/>
        </w:trPr>
        <w:tc>
          <w:tcPr>
            <w:tcW w:w="10830" w:type="dxa"/>
            <w:gridSpan w:val="6"/>
            <w:shd w:val="clear" w:color="auto" w:fill="auto"/>
            <w:vAlign w:val="center"/>
          </w:tcPr>
          <w:p w14:paraId="6C2CBED5" w14:textId="23DDFC6D" w:rsidR="00C538F8" w:rsidRDefault="00CB5B7F" w:rsidP="4E14EC0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  <w:sz w:val="4"/>
                <w:szCs w:val="4"/>
              </w:rPr>
            </w:pPr>
            <w:r w:rsidRPr="4E14EC06">
              <w:rPr>
                <w:rFonts w:cs="Calibri"/>
                <w:color w:val="365F91"/>
                <w:sz w:val="20"/>
                <w:szCs w:val="20"/>
              </w:rPr>
              <w:t xml:space="preserve">Has the </w:t>
            </w:r>
            <w:r w:rsidR="00244A55" w:rsidRPr="4E14EC06">
              <w:rPr>
                <w:rFonts w:cs="Calibri"/>
                <w:color w:val="365F91"/>
                <w:sz w:val="20"/>
                <w:szCs w:val="20"/>
              </w:rPr>
              <w:t>responsible adult</w:t>
            </w:r>
            <w:r w:rsidRPr="4E14EC06">
              <w:rPr>
                <w:rFonts w:cs="Calibri"/>
                <w:color w:val="365F91"/>
                <w:sz w:val="20"/>
                <w:szCs w:val="20"/>
              </w:rPr>
              <w:t xml:space="preserve"> understood and consented to the referral</w:t>
            </w:r>
            <w:r w:rsidR="00244A55" w:rsidRPr="4E14EC06">
              <w:rPr>
                <w:rFonts w:cs="Calibri"/>
                <w:color w:val="365F91"/>
                <w:sz w:val="20"/>
                <w:szCs w:val="20"/>
              </w:rPr>
              <w:t xml:space="preserve"> for the child or young person</w:t>
            </w:r>
            <w:r w:rsidRPr="4E14EC06">
              <w:rPr>
                <w:rFonts w:cs="Calibri"/>
                <w:color w:val="365F91"/>
                <w:sz w:val="20"/>
                <w:szCs w:val="20"/>
              </w:rPr>
              <w:t xml:space="preserve">?                                                                             </w:t>
            </w:r>
          </w:p>
          <w:p w14:paraId="563B9D30" w14:textId="798AF89A" w:rsidR="00C538F8" w:rsidRDefault="00CB5B7F" w:rsidP="5AC55ED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  <w:sz w:val="4"/>
                <w:szCs w:val="4"/>
              </w:rPr>
            </w:pPr>
            <w:r w:rsidRPr="4E14EC06">
              <w:rPr>
                <w:rFonts w:cs="Calibri"/>
                <w:color w:val="365F91"/>
                <w:sz w:val="20"/>
                <w:szCs w:val="20"/>
              </w:rPr>
              <w:t>Y</w:t>
            </w:r>
            <w:r w:rsidR="00EF63F3" w:rsidRPr="4E14EC06">
              <w:rPr>
                <w:rFonts w:cs="Calibri"/>
                <w:color w:val="365F91"/>
                <w:sz w:val="20"/>
                <w:szCs w:val="20"/>
              </w:rPr>
              <w:t xml:space="preserve">es     </w:t>
            </w:r>
            <w:sdt>
              <w:sdtPr>
                <w:rPr>
                  <w:rFonts w:cs="Calibri"/>
                  <w:color w:val="365F91"/>
                  <w:sz w:val="20"/>
                  <w:szCs w:val="20"/>
                  <w:lang w:val="en-US"/>
                </w:rPr>
                <w:id w:val="4550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4E14EC06">
                  <w:rPr>
                    <w:rFonts w:ascii="MS Gothic" w:eastAsia="MS Gothic" w:hAnsi="MS Gothic" w:cs="Calibri"/>
                    <w:color w:val="365F9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63F3" w:rsidRPr="4E14EC06">
              <w:rPr>
                <w:rFonts w:ascii="Segoe UI Symbol" w:eastAsia="MS Gothic" w:hAnsi="Segoe UI Symbol" w:cs="Segoe UI Symbol"/>
                <w:color w:val="365F91"/>
                <w:sz w:val="20"/>
                <w:szCs w:val="20"/>
                <w:lang w:val="en-US"/>
              </w:rPr>
              <w:t xml:space="preserve">          </w:t>
            </w:r>
            <w:r w:rsidR="00EF63F3" w:rsidRPr="4E14EC06">
              <w:rPr>
                <w:rFonts w:asciiTheme="minorHAnsi" w:eastAsia="MS Gothic" w:hAnsiTheme="minorHAnsi" w:cstheme="minorBidi"/>
                <w:color w:val="365F91"/>
                <w:sz w:val="20"/>
                <w:szCs w:val="20"/>
                <w:lang w:val="en-US"/>
              </w:rPr>
              <w:t>No</w:t>
            </w:r>
            <w:r w:rsidR="00EF63F3" w:rsidRPr="4E14EC06">
              <w:rPr>
                <w:rFonts w:ascii="Segoe UI Symbol" w:eastAsia="MS Gothic" w:hAnsi="Segoe UI Symbol" w:cs="Segoe UI Symbol"/>
                <w:color w:val="365F91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Segoe UI Symbol" w:eastAsia="MS Gothic" w:hAnsi="Segoe UI Symbol" w:cs="Segoe UI Symbol"/>
                  <w:color w:val="365F91"/>
                  <w:sz w:val="20"/>
                  <w:szCs w:val="20"/>
                  <w:lang w:val="en-US"/>
                </w:rPr>
                <w:id w:val="1930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4E14EC06">
                  <w:rPr>
                    <w:rFonts w:ascii="MS Gothic" w:eastAsia="MS Gothic" w:hAnsi="MS Gothic" w:cs="Segoe UI Symbol"/>
                    <w:color w:val="365F91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7A6462E6" w14:textId="58F36B12" w:rsidR="00C538F8" w:rsidRDefault="00C538F8" w:rsidP="5AC55ED5">
            <w:pPr>
              <w:spacing w:after="0" w:line="240" w:lineRule="auto"/>
              <w:rPr>
                <w:rFonts w:ascii="Segoe UI Symbol" w:eastAsia="MS Gothic" w:hAnsi="Segoe UI Symbol" w:cs="Segoe UI Symbol"/>
                <w:color w:val="365F91"/>
                <w:sz w:val="20"/>
                <w:szCs w:val="20"/>
                <w:lang w:val="en-US"/>
              </w:rPr>
            </w:pPr>
          </w:p>
          <w:p w14:paraId="64F632BE" w14:textId="0ECC7683" w:rsidR="00BA1843" w:rsidRDefault="00BA1843" w:rsidP="5AC55ED5">
            <w:pPr>
              <w:spacing w:after="0" w:line="240" w:lineRule="auto"/>
              <w:rPr>
                <w:rFonts w:asciiTheme="minorHAnsi" w:eastAsia="MS Gothic" w:hAnsiTheme="minorHAnsi" w:cstheme="minorHAnsi"/>
                <w:color w:val="365F91"/>
                <w:sz w:val="20"/>
                <w:szCs w:val="20"/>
                <w:lang w:val="en-US"/>
              </w:rPr>
            </w:pPr>
            <w:r w:rsidRPr="00BA1843">
              <w:rPr>
                <w:rFonts w:asciiTheme="minorHAnsi" w:eastAsia="MS Gothic" w:hAnsiTheme="minorHAnsi" w:cstheme="minorHAnsi"/>
                <w:color w:val="365F91"/>
                <w:sz w:val="20"/>
                <w:szCs w:val="20"/>
                <w:lang w:val="en-US"/>
              </w:rPr>
              <w:t xml:space="preserve">If </w:t>
            </w:r>
            <w:r w:rsidR="00DE02D3">
              <w:rPr>
                <w:rFonts w:asciiTheme="minorHAnsi" w:eastAsia="MS Gothic" w:hAnsiTheme="minorHAnsi" w:cstheme="minorHAnsi"/>
                <w:color w:val="365F91"/>
                <w:sz w:val="20"/>
                <w:szCs w:val="20"/>
                <w:lang w:val="en-US"/>
              </w:rPr>
              <w:t xml:space="preserve">referral rejected </w:t>
            </w:r>
            <w:r>
              <w:rPr>
                <w:rFonts w:asciiTheme="minorHAnsi" w:eastAsia="MS Gothic" w:hAnsiTheme="minorHAnsi" w:cstheme="minorHAnsi"/>
                <w:color w:val="365F91"/>
                <w:sz w:val="20"/>
                <w:szCs w:val="20"/>
                <w:lang w:val="en-US"/>
              </w:rPr>
              <w:t xml:space="preserve">at Bristol Dental Hospital </w:t>
            </w:r>
            <w:r w:rsidR="00DE02D3">
              <w:rPr>
                <w:rFonts w:asciiTheme="minorHAnsi" w:eastAsia="MS Gothic" w:hAnsiTheme="minorHAnsi" w:cstheme="minorHAnsi"/>
                <w:color w:val="365F91"/>
                <w:sz w:val="20"/>
                <w:szCs w:val="20"/>
                <w:lang w:val="en-US"/>
              </w:rPr>
              <w:t xml:space="preserve">would the responsible adult be happy for the referral to be shared with Bristol Dental School for treatment </w:t>
            </w:r>
            <w:r w:rsidR="00A5470D">
              <w:rPr>
                <w:rFonts w:asciiTheme="minorHAnsi" w:eastAsia="MS Gothic" w:hAnsiTheme="minorHAnsi" w:cstheme="minorHAnsi"/>
                <w:color w:val="365F91"/>
                <w:sz w:val="20"/>
                <w:szCs w:val="20"/>
                <w:lang w:val="en-US"/>
              </w:rPr>
              <w:t>carried out by undergraduate student?</w:t>
            </w:r>
          </w:p>
          <w:p w14:paraId="5801BA91" w14:textId="048007A2" w:rsidR="00DE02D3" w:rsidRPr="00DE02D3" w:rsidRDefault="00DE02D3" w:rsidP="5AC55ED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  <w:sz w:val="4"/>
                <w:szCs w:val="4"/>
              </w:rPr>
            </w:pPr>
            <w:r w:rsidRPr="5AC55ED5">
              <w:rPr>
                <w:rFonts w:cs="Calibri"/>
                <w:color w:val="365F91"/>
                <w:sz w:val="20"/>
                <w:szCs w:val="20"/>
              </w:rPr>
              <w:t xml:space="preserve">Yes     </w:t>
            </w:r>
            <w:sdt>
              <w:sdtPr>
                <w:rPr>
                  <w:rFonts w:cs="Calibri"/>
                  <w:color w:val="365F91"/>
                  <w:sz w:val="20"/>
                  <w:szCs w:val="20"/>
                  <w:lang w:val="en-US"/>
                </w:rPr>
                <w:id w:val="-143042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365F9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5AC55ED5">
              <w:rPr>
                <w:rFonts w:ascii="Segoe UI Symbol" w:eastAsia="MS Gothic" w:hAnsi="Segoe UI Symbol" w:cs="Segoe UI Symbol"/>
                <w:color w:val="365F91"/>
                <w:sz w:val="20"/>
                <w:szCs w:val="20"/>
                <w:lang w:val="en-US"/>
              </w:rPr>
              <w:t xml:space="preserve">          </w:t>
            </w:r>
            <w:r w:rsidRPr="00DE02D3">
              <w:rPr>
                <w:rFonts w:asciiTheme="minorHAnsi" w:eastAsia="MS Gothic" w:hAnsiTheme="minorHAnsi" w:cstheme="minorHAnsi"/>
                <w:color w:val="365F91"/>
                <w:sz w:val="20"/>
                <w:szCs w:val="20"/>
                <w:lang w:val="en-US"/>
              </w:rPr>
              <w:t>No</w:t>
            </w:r>
            <w:r w:rsidRPr="5AC55ED5">
              <w:rPr>
                <w:rFonts w:ascii="Segoe UI Symbol" w:eastAsia="MS Gothic" w:hAnsi="Segoe UI Symbol" w:cs="Segoe UI Symbol"/>
                <w:color w:val="365F91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Segoe UI Symbol" w:eastAsia="MS Gothic" w:hAnsi="Segoe UI Symbol" w:cs="Segoe UI Symbol"/>
                  <w:color w:val="365F91"/>
                  <w:sz w:val="20"/>
                  <w:szCs w:val="20"/>
                  <w:lang w:val="en-US"/>
                </w:rPr>
                <w:id w:val="13657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365F91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1655A4B" w14:textId="2BDC5033" w:rsidR="00C538F8" w:rsidRDefault="00C538F8" w:rsidP="5AC55ED5">
            <w:pPr>
              <w:spacing w:after="0" w:line="240" w:lineRule="auto"/>
              <w:rPr>
                <w:rFonts w:ascii="Segoe UI Symbol" w:eastAsia="MS Gothic" w:hAnsi="Segoe UI Symbol" w:cs="Segoe UI Symbol"/>
                <w:color w:val="365F91"/>
                <w:sz w:val="20"/>
                <w:szCs w:val="20"/>
                <w:lang w:val="en-US"/>
              </w:rPr>
            </w:pPr>
          </w:p>
        </w:tc>
      </w:tr>
      <w:tr w:rsidR="00CB5B7F" w:rsidRPr="00BF54FC" w14:paraId="60314D95" w14:textId="77777777" w:rsidTr="14ADC563">
        <w:trPr>
          <w:trHeight w:val="340"/>
        </w:trPr>
        <w:tc>
          <w:tcPr>
            <w:tcW w:w="10830" w:type="dxa"/>
            <w:gridSpan w:val="6"/>
            <w:shd w:val="clear" w:color="auto" w:fill="D9E2F3" w:themeFill="accent1" w:themeFillTint="33"/>
            <w:vAlign w:val="center"/>
          </w:tcPr>
          <w:p w14:paraId="05A7C6FD" w14:textId="5DA74BAC" w:rsidR="00CB5B7F" w:rsidRDefault="00CB5B7F" w:rsidP="00EF63F3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5AC55ED5"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  <w:t xml:space="preserve">SECTION </w:t>
            </w:r>
            <w:r w:rsidR="002320FC" w:rsidRPr="5AC55ED5"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  <w:t>1</w:t>
            </w:r>
            <w:r w:rsidR="1BCAB6C8" w:rsidRPr="5AC55ED5"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  <w:t xml:space="preserve">4 </w:t>
            </w:r>
            <w:r w:rsidRPr="5AC55ED5"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  <w:t>– CONFIRMATION AND SIGNATURE OF REFERRING PRACTITIONER</w:t>
            </w:r>
          </w:p>
        </w:tc>
      </w:tr>
      <w:tr w:rsidR="00CB5B7F" w:rsidRPr="00BF54FC" w14:paraId="72358DA9" w14:textId="77777777" w:rsidTr="14ADC563">
        <w:trPr>
          <w:trHeight w:val="340"/>
        </w:trPr>
        <w:tc>
          <w:tcPr>
            <w:tcW w:w="10830" w:type="dxa"/>
            <w:gridSpan w:val="6"/>
            <w:shd w:val="clear" w:color="auto" w:fill="auto"/>
            <w:vAlign w:val="center"/>
          </w:tcPr>
          <w:p w14:paraId="0C033D72" w14:textId="3174C1C8" w:rsidR="00CB5B7F" w:rsidRDefault="00CB5B7F" w:rsidP="3138FF05">
            <w:pPr>
              <w:spacing w:after="0" w:line="240" w:lineRule="auto"/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</w:pPr>
            <w:r w:rsidRPr="3138FF05">
              <w:rPr>
                <w:rFonts w:cs="Calibri"/>
                <w:color w:val="365F91"/>
                <w:sz w:val="20"/>
                <w:szCs w:val="20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</w:t>
            </w:r>
            <w:r w:rsidR="1E00870A" w:rsidRPr="3138FF05">
              <w:rPr>
                <w:rFonts w:cs="Calibri"/>
                <w:color w:val="365F91"/>
                <w:sz w:val="20"/>
                <w:szCs w:val="20"/>
              </w:rPr>
              <w:t>Referral be signed by referring clinician only (electronic signature accepted).</w:t>
            </w:r>
          </w:p>
          <w:p w14:paraId="10BF8FA4" w14:textId="5AC0B121" w:rsidR="00CB5B7F" w:rsidRDefault="00CB5B7F" w:rsidP="00CB5B7F">
            <w:pPr>
              <w:spacing w:after="0" w:line="240" w:lineRule="auto"/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</w:pPr>
            <w:r w:rsidRPr="3138FF05">
              <w:rPr>
                <w:rFonts w:cs="Calibri"/>
                <w:color w:val="365F91"/>
                <w:sz w:val="20"/>
                <w:szCs w:val="20"/>
              </w:rPr>
              <w:t xml:space="preserve">Please tick to confirm. </w:t>
            </w:r>
            <w:sdt>
              <w:sdtPr>
                <w:rPr>
                  <w:rFonts w:cs="Calibri"/>
                  <w:color w:val="365F91"/>
                  <w:sz w:val="20"/>
                  <w:szCs w:val="20"/>
                  <w:lang w:val="en-US"/>
                </w:rPr>
                <w:id w:val="-29444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>
                  <w:rPr>
                    <w:rFonts w:ascii="MS Gothic" w:eastAsia="MS Gothic" w:hAnsi="MS Gothic" w:cs="Calibri" w:hint="eastAsia"/>
                    <w:color w:val="365F91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B5B7F" w:rsidRPr="00BF54FC" w14:paraId="2BFB60EC" w14:textId="77777777" w:rsidTr="14ADC563">
        <w:trPr>
          <w:trHeight w:val="340"/>
        </w:trPr>
        <w:tc>
          <w:tcPr>
            <w:tcW w:w="10830" w:type="dxa"/>
            <w:gridSpan w:val="6"/>
            <w:shd w:val="clear" w:color="auto" w:fill="auto"/>
            <w:vAlign w:val="center"/>
          </w:tcPr>
          <w:p w14:paraId="0F3CABC7" w14:textId="77777777" w:rsidR="00CB5B7F" w:rsidRDefault="00CB5B7F" w:rsidP="00CB5B7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  <w:p w14:paraId="04E53D2D" w14:textId="247230B2" w:rsidR="00CB5B7F" w:rsidRPr="00DE02D3" w:rsidRDefault="0C082DB5" w:rsidP="3138FF05">
            <w:pPr>
              <w:spacing w:after="0" w:line="240" w:lineRule="auto"/>
              <w:rPr>
                <w:rFonts w:asciiTheme="minorHAnsi" w:hAnsiTheme="minorHAnsi" w:cstheme="minorHAnsi"/>
                <w:color w:val="365F91"/>
              </w:rPr>
            </w:pPr>
            <w:r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Print GDP </w:t>
            </w:r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Full </w:t>
            </w:r>
            <w:proofErr w:type="gramStart"/>
            <w:r w:rsidR="26AE6768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Name:</w:t>
            </w:r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…</w:t>
            </w:r>
            <w:proofErr w:type="gramEnd"/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……………………………………………………………………………………</w:t>
            </w:r>
            <w:r w:rsidR="4CB8E464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GD</w:t>
            </w:r>
            <w:r w:rsidR="1A7FF67A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C</w:t>
            </w:r>
            <w:r w:rsidR="4CB8E464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Number:</w:t>
            </w:r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…………….................</w:t>
            </w:r>
          </w:p>
          <w:p w14:paraId="5B08B5D1" w14:textId="77777777" w:rsidR="00CB5B7F" w:rsidRPr="00DE02D3" w:rsidRDefault="00CB5B7F" w:rsidP="00CB5B7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</w:p>
          <w:p w14:paraId="4F812AB9" w14:textId="4BC2D862" w:rsidR="00CB5B7F" w:rsidRDefault="58CFE4B4" w:rsidP="3138FF05">
            <w:pPr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  <w:r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GDP </w:t>
            </w:r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Signature: ………………………………………………………………………………</w:t>
            </w:r>
            <w:r w:rsidR="26C8656E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................</w:t>
            </w:r>
            <w:r w:rsidR="59B6925B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</w:t>
            </w:r>
            <w:proofErr w:type="gramStart"/>
            <w:r w:rsidR="59B6925B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Date:…</w:t>
            </w:r>
            <w:proofErr w:type="gramEnd"/>
            <w:r w:rsidR="59B6925B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..........................................</w:t>
            </w:r>
            <w:r w:rsidR="00CB5B7F">
              <w:br/>
            </w:r>
          </w:p>
        </w:tc>
      </w:tr>
    </w:tbl>
    <w:p w14:paraId="16DEB4AB" w14:textId="77777777" w:rsidR="00BF54FC" w:rsidRDefault="00BF54FC" w:rsidP="00BF54FC">
      <w:pPr>
        <w:spacing w:after="0"/>
        <w:rPr>
          <w:sz w:val="8"/>
        </w:rPr>
      </w:pPr>
    </w:p>
    <w:p w14:paraId="06920D1E" w14:textId="77777777" w:rsidR="00DE02D3" w:rsidRDefault="00DE02D3" w:rsidP="00BF54FC">
      <w:pPr>
        <w:spacing w:after="0"/>
        <w:rPr>
          <w:sz w:val="8"/>
        </w:rPr>
      </w:pPr>
    </w:p>
    <w:p w14:paraId="2BBB42AE" w14:textId="77777777" w:rsidR="00DE02D3" w:rsidRDefault="00DE02D3" w:rsidP="00BF54FC">
      <w:pPr>
        <w:spacing w:after="0"/>
        <w:rPr>
          <w:sz w:val="8"/>
        </w:rPr>
      </w:pPr>
    </w:p>
    <w:p w14:paraId="10952CC1" w14:textId="77777777" w:rsidR="00DE02D3" w:rsidRDefault="00DE02D3" w:rsidP="00BF54FC">
      <w:pPr>
        <w:spacing w:after="0"/>
        <w:rPr>
          <w:sz w:val="8"/>
        </w:rPr>
      </w:pPr>
    </w:p>
    <w:p w14:paraId="239CC8D4" w14:textId="77777777" w:rsidR="00DE02D3" w:rsidRDefault="00DE02D3" w:rsidP="00BF54FC">
      <w:pPr>
        <w:spacing w:after="0"/>
        <w:rPr>
          <w:sz w:val="8"/>
        </w:rPr>
      </w:pPr>
    </w:p>
    <w:p w14:paraId="048D1448" w14:textId="77777777" w:rsidR="00DE02D3" w:rsidRDefault="00DE02D3" w:rsidP="00BF54FC">
      <w:pPr>
        <w:spacing w:after="0"/>
        <w:rPr>
          <w:sz w:val="8"/>
        </w:rPr>
      </w:pPr>
    </w:p>
    <w:p w14:paraId="1656CEEE" w14:textId="77777777" w:rsidR="00DE02D3" w:rsidRDefault="00DE02D3" w:rsidP="00BF54FC">
      <w:pPr>
        <w:spacing w:after="0"/>
        <w:rPr>
          <w:sz w:val="8"/>
        </w:rPr>
      </w:pPr>
    </w:p>
    <w:p w14:paraId="7EBC8E1A" w14:textId="77777777" w:rsidR="00DE02D3" w:rsidRDefault="00DE02D3" w:rsidP="00BF54FC">
      <w:pPr>
        <w:spacing w:after="0"/>
        <w:rPr>
          <w:sz w:val="8"/>
        </w:rPr>
      </w:pPr>
    </w:p>
    <w:p w14:paraId="54FDB734" w14:textId="77777777" w:rsidR="00811758" w:rsidRDefault="00811758" w:rsidP="00BF54FC">
      <w:pPr>
        <w:spacing w:after="0"/>
        <w:rPr>
          <w:sz w:val="8"/>
        </w:rPr>
      </w:pPr>
    </w:p>
    <w:p w14:paraId="0DD0AC34" w14:textId="77777777" w:rsidR="00811758" w:rsidRDefault="00811758" w:rsidP="00BF54FC">
      <w:pPr>
        <w:spacing w:after="0"/>
        <w:rPr>
          <w:sz w:val="8"/>
        </w:rPr>
      </w:pPr>
    </w:p>
    <w:p w14:paraId="38FC8F58" w14:textId="77777777" w:rsidR="00811758" w:rsidRDefault="00811758" w:rsidP="00BF54FC">
      <w:pPr>
        <w:spacing w:after="0"/>
        <w:rPr>
          <w:sz w:val="8"/>
        </w:rPr>
      </w:pPr>
    </w:p>
    <w:p w14:paraId="377CEFDC" w14:textId="77777777" w:rsidR="00811758" w:rsidRDefault="00811758" w:rsidP="00BF54FC">
      <w:pPr>
        <w:spacing w:after="0"/>
        <w:rPr>
          <w:sz w:val="8"/>
        </w:rPr>
      </w:pPr>
    </w:p>
    <w:p w14:paraId="6781F173" w14:textId="77777777" w:rsidR="00811758" w:rsidRDefault="00811758" w:rsidP="00BF54FC">
      <w:pPr>
        <w:spacing w:after="0"/>
        <w:rPr>
          <w:sz w:val="8"/>
        </w:rPr>
      </w:pPr>
    </w:p>
    <w:p w14:paraId="6FEF6FE3" w14:textId="77777777" w:rsidR="00811758" w:rsidRDefault="00811758" w:rsidP="00BF54FC">
      <w:pPr>
        <w:spacing w:after="0"/>
        <w:rPr>
          <w:sz w:val="8"/>
        </w:rPr>
      </w:pPr>
    </w:p>
    <w:p w14:paraId="1AE0845D" w14:textId="77777777" w:rsidR="00DE02D3" w:rsidRDefault="00DE02D3" w:rsidP="00BF54FC">
      <w:pPr>
        <w:spacing w:after="0"/>
        <w:rPr>
          <w:sz w:val="8"/>
        </w:rPr>
      </w:pPr>
    </w:p>
    <w:p w14:paraId="3FE8548E" w14:textId="77777777" w:rsidR="00DE02D3" w:rsidRDefault="00DE02D3" w:rsidP="00BF54FC">
      <w:pPr>
        <w:spacing w:after="0"/>
        <w:rPr>
          <w:sz w:val="8"/>
        </w:rPr>
      </w:pPr>
    </w:p>
    <w:p w14:paraId="66897BC2" w14:textId="77777777" w:rsidR="00DE02D3" w:rsidRPr="00FA0022" w:rsidRDefault="00DE02D3" w:rsidP="00BF54FC">
      <w:pPr>
        <w:spacing w:after="0"/>
        <w:rPr>
          <w:vanish/>
          <w:sz w:val="8"/>
        </w:rPr>
      </w:pPr>
    </w:p>
    <w:p w14:paraId="4B1F511A" w14:textId="77777777" w:rsidR="00CB5B7F" w:rsidRDefault="00CB5B7F" w:rsidP="00FA0022">
      <w:pPr>
        <w:spacing w:before="120" w:after="0" w:line="240" w:lineRule="auto"/>
        <w:rPr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371"/>
        <w:gridCol w:w="3559"/>
        <w:gridCol w:w="2655"/>
      </w:tblGrid>
      <w:tr w:rsidR="002320FC" w14:paraId="02EB5529" w14:textId="77777777" w:rsidTr="1D1CF3B2">
        <w:tc>
          <w:tcPr>
            <w:tcW w:w="10874" w:type="dxa"/>
            <w:gridSpan w:val="4"/>
            <w:shd w:val="clear" w:color="auto" w:fill="D9E2F3" w:themeFill="accent1" w:themeFillTint="33"/>
          </w:tcPr>
          <w:p w14:paraId="1F4F3E0C" w14:textId="2132ECAC" w:rsidR="002320FC" w:rsidRPr="00DE02D3" w:rsidRDefault="002320FC" w:rsidP="5AC55ED5">
            <w:pPr>
              <w:spacing w:before="120" w:after="0"/>
              <w:rPr>
                <w:rFonts w:asciiTheme="minorHAnsi" w:hAnsiTheme="minorHAnsi" w:cstheme="minorHAnsi"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SECTION </w:t>
            </w:r>
            <w:r w:rsidR="006C0B6E" w:rsidRPr="00DE02D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="37EE7617" w:rsidRPr="00DE02D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5:</w:t>
            </w:r>
            <w:r w:rsidRPr="00DE02D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TRIAGE OUTCOME </w:t>
            </w:r>
          </w:p>
        </w:tc>
      </w:tr>
      <w:tr w:rsidR="002320FC" w14:paraId="3CF6C5D0" w14:textId="77777777" w:rsidTr="1D1CF3B2">
        <w:tc>
          <w:tcPr>
            <w:tcW w:w="2093" w:type="dxa"/>
            <w:shd w:val="clear" w:color="auto" w:fill="auto"/>
          </w:tcPr>
          <w:p w14:paraId="4B428DC0" w14:textId="77777777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color w:val="2F5496"/>
                <w:sz w:val="20"/>
                <w:szCs w:val="20"/>
              </w:rPr>
            </w:pPr>
            <w:r w:rsidRPr="00DE02D3">
              <w:rPr>
                <w:rFonts w:cs="Calibri"/>
                <w:b/>
                <w:color w:val="2F5496"/>
                <w:sz w:val="20"/>
                <w:szCs w:val="20"/>
              </w:rPr>
              <w:t xml:space="preserve">Date triaged </w:t>
            </w:r>
          </w:p>
        </w:tc>
        <w:tc>
          <w:tcPr>
            <w:tcW w:w="2410" w:type="dxa"/>
            <w:shd w:val="clear" w:color="auto" w:fill="auto"/>
          </w:tcPr>
          <w:p w14:paraId="65F9C3DC" w14:textId="77777777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71" w:type="dxa"/>
            <w:gridSpan w:val="2"/>
            <w:shd w:val="clear" w:color="auto" w:fill="auto"/>
          </w:tcPr>
          <w:p w14:paraId="72B28C95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Cs/>
                <w:i/>
                <w:iCs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  <w:t xml:space="preserve">Triaged by </w:t>
            </w:r>
            <w:r w:rsidRPr="00DE02D3">
              <w:rPr>
                <w:rFonts w:asciiTheme="minorHAnsi" w:hAnsiTheme="minorHAnsi" w:cstheme="minorHAnsi"/>
                <w:bCs/>
                <w:i/>
                <w:iCs/>
                <w:color w:val="2F5496"/>
                <w:sz w:val="20"/>
                <w:szCs w:val="20"/>
              </w:rPr>
              <w:t>(please print full name and position)</w:t>
            </w:r>
          </w:p>
          <w:p w14:paraId="5023141B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20FC" w14:paraId="359A8364" w14:textId="77777777" w:rsidTr="1D1CF3B2">
        <w:tc>
          <w:tcPr>
            <w:tcW w:w="2093" w:type="dxa"/>
            <w:shd w:val="clear" w:color="auto" w:fill="auto"/>
          </w:tcPr>
          <w:p w14:paraId="26729D57" w14:textId="77777777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color w:val="2F5496"/>
                <w:sz w:val="20"/>
                <w:szCs w:val="20"/>
              </w:rPr>
            </w:pPr>
            <w:r w:rsidRPr="00DE02D3">
              <w:rPr>
                <w:rFonts w:cs="Calibri"/>
                <w:b/>
                <w:color w:val="2F5496"/>
                <w:sz w:val="20"/>
                <w:szCs w:val="20"/>
              </w:rPr>
              <w:lastRenderedPageBreak/>
              <w:t>Referral accepted</w:t>
            </w:r>
          </w:p>
        </w:tc>
        <w:tc>
          <w:tcPr>
            <w:tcW w:w="2410" w:type="dxa"/>
            <w:shd w:val="clear" w:color="auto" w:fill="auto"/>
          </w:tcPr>
          <w:p w14:paraId="5AD4A729" w14:textId="78480850" w:rsidR="002320FC" w:rsidRPr="00DE02D3" w:rsidRDefault="606CF9AA" w:rsidP="1D1CF3B2">
            <w:pPr>
              <w:spacing w:before="120" w:after="0" w:line="240" w:lineRule="auto"/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E02D3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Urgent </w:t>
            </w:r>
            <w:sdt>
              <w:sdtPr>
                <w:rPr>
                  <w:rFonts w:cs="Calibri"/>
                  <w:b/>
                  <w:bCs/>
                  <w:color w:val="2F5496" w:themeColor="accent1" w:themeShade="BF"/>
                  <w:sz w:val="20"/>
                  <w:szCs w:val="20"/>
                </w:rPr>
                <w:id w:val="2379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2D3">
                  <w:rPr>
                    <w:rFonts w:ascii="MS Gothic" w:eastAsia="MS Gothic" w:hAnsi="MS Gothic" w:cs="Calibri"/>
                    <w:b/>
                    <w:bCs/>
                    <w:color w:val="2F5496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  <w:p w14:paraId="0AD98D31" w14:textId="784C2EF7" w:rsidR="002320FC" w:rsidRPr="00DE02D3" w:rsidRDefault="606CF9AA" w:rsidP="1D1CF3B2">
            <w:pPr>
              <w:spacing w:before="120" w:after="0" w:line="240" w:lineRule="auto"/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E02D3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Routine </w:t>
            </w:r>
            <w:sdt>
              <w:sdtPr>
                <w:rPr>
                  <w:rFonts w:cs="Calibri"/>
                  <w:b/>
                  <w:bCs/>
                  <w:color w:val="2F5496" w:themeColor="accent1" w:themeShade="BF"/>
                  <w:sz w:val="20"/>
                  <w:szCs w:val="20"/>
                </w:rPr>
                <w:id w:val="12380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2D3">
                  <w:rPr>
                    <w:rFonts w:ascii="MS Gothic" w:eastAsia="MS Gothic" w:hAnsi="MS Gothic" w:cs="Calibri"/>
                    <w:b/>
                    <w:bCs/>
                    <w:color w:val="2F5496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  <w:p w14:paraId="1F3B1409" w14:textId="3A55D61D" w:rsidR="002320FC" w:rsidRPr="00DE02D3" w:rsidRDefault="606CF9AA" w:rsidP="1D1CF3B2">
            <w:pPr>
              <w:spacing w:before="120" w:after="0" w:line="240" w:lineRule="auto"/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Indicated time span</w:t>
            </w:r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to be seen……</w:t>
            </w:r>
            <w:proofErr w:type="gramStart"/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…..</w:t>
            </w:r>
            <w:proofErr w:type="gramEnd"/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wks</w:t>
            </w:r>
            <w:proofErr w:type="spellEnd"/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72491F91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  <w:t>If rejected, please state reason why?</w:t>
            </w:r>
          </w:p>
          <w:p w14:paraId="562C75D1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</w:pPr>
          </w:p>
          <w:p w14:paraId="664355AD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20FC" w14:paraId="5A0CDB8A" w14:textId="77777777" w:rsidTr="1D1CF3B2">
        <w:tc>
          <w:tcPr>
            <w:tcW w:w="2093" w:type="dxa"/>
            <w:shd w:val="clear" w:color="auto" w:fill="auto"/>
          </w:tcPr>
          <w:p w14:paraId="7F283AC6" w14:textId="77777777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color w:val="2F5496"/>
                <w:sz w:val="20"/>
                <w:szCs w:val="20"/>
              </w:rPr>
            </w:pPr>
            <w:r w:rsidRPr="00DE02D3">
              <w:rPr>
                <w:rFonts w:cs="Calibri"/>
                <w:b/>
                <w:color w:val="2F5496"/>
                <w:sz w:val="20"/>
                <w:szCs w:val="20"/>
              </w:rPr>
              <w:t xml:space="preserve">Patent Complexity </w:t>
            </w:r>
          </w:p>
        </w:tc>
        <w:tc>
          <w:tcPr>
            <w:tcW w:w="2410" w:type="dxa"/>
            <w:shd w:val="clear" w:color="auto" w:fill="auto"/>
          </w:tcPr>
          <w:p w14:paraId="3C337178" w14:textId="0FB0DAB4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color w:val="2F5496"/>
                <w:sz w:val="20"/>
                <w:szCs w:val="20"/>
              </w:rPr>
            </w:pPr>
            <w:r w:rsidRPr="00DE02D3">
              <w:rPr>
                <w:rFonts w:cs="Calibri"/>
                <w:b/>
                <w:color w:val="2F5496"/>
                <w:sz w:val="20"/>
                <w:szCs w:val="20"/>
              </w:rPr>
              <w:t xml:space="preserve">Level 1    </w:t>
            </w:r>
            <w:sdt>
              <w:sdtPr>
                <w:rPr>
                  <w:rFonts w:cs="Calibri"/>
                  <w:b/>
                  <w:color w:val="2F5496"/>
                  <w:sz w:val="20"/>
                  <w:szCs w:val="20"/>
                </w:rPr>
                <w:id w:val="-18066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DE02D3">
                  <w:rPr>
                    <w:rFonts w:ascii="MS Gothic" w:eastAsia="MS Gothic" w:hAnsi="MS Gothic" w:cs="Calibri" w:hint="eastAsia"/>
                    <w:b/>
                    <w:color w:val="2F549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52" w:type="dxa"/>
            <w:shd w:val="clear" w:color="auto" w:fill="auto"/>
          </w:tcPr>
          <w:p w14:paraId="501D2E86" w14:textId="56B61C18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  <w:t xml:space="preserve">Level 2   </w:t>
            </w:r>
            <w:sdt>
              <w:sdtPr>
                <w:rPr>
                  <w:rFonts w:asciiTheme="minorHAnsi" w:hAnsiTheme="minorHAnsi" w:cstheme="minorHAnsi"/>
                  <w:b/>
                  <w:color w:val="2F5496"/>
                  <w:sz w:val="20"/>
                  <w:szCs w:val="20"/>
                </w:rPr>
                <w:id w:val="94480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DE02D3">
                  <w:rPr>
                    <w:rFonts w:ascii="Segoe UI Symbol" w:eastAsia="MS Gothic" w:hAnsi="Segoe UI Symbol" w:cs="Segoe UI Symbol"/>
                    <w:b/>
                    <w:color w:val="2F549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9" w:type="dxa"/>
            <w:shd w:val="clear" w:color="auto" w:fill="auto"/>
          </w:tcPr>
          <w:p w14:paraId="7A74BF0C" w14:textId="431E65B0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  <w:t xml:space="preserve">Level 3    </w:t>
            </w:r>
            <w:sdt>
              <w:sdtPr>
                <w:rPr>
                  <w:rFonts w:asciiTheme="minorHAnsi" w:hAnsiTheme="minorHAnsi" w:cstheme="minorHAnsi"/>
                  <w:b/>
                  <w:color w:val="2F5496"/>
                  <w:sz w:val="20"/>
                  <w:szCs w:val="20"/>
                </w:rPr>
                <w:id w:val="-2263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DE02D3">
                  <w:rPr>
                    <w:rFonts w:ascii="Segoe UI Symbol" w:eastAsia="MS Gothic" w:hAnsi="Segoe UI Symbol" w:cs="Segoe UI Symbol"/>
                    <w:b/>
                    <w:color w:val="2F5496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965116" w14:textId="77777777" w:rsidR="002320FC" w:rsidRPr="00FA0022" w:rsidRDefault="002320FC" w:rsidP="00FA0022">
      <w:pPr>
        <w:spacing w:before="120" w:after="0" w:line="240" w:lineRule="auto"/>
        <w:rPr>
          <w:b/>
          <w:sz w:val="14"/>
          <w:szCs w:val="24"/>
        </w:rPr>
      </w:pPr>
    </w:p>
    <w:sectPr w:rsidR="002320FC" w:rsidRPr="00FA0022" w:rsidSect="00FA00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624" w:bottom="232" w:left="6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A977" w14:textId="77777777" w:rsidR="002F6346" w:rsidRDefault="002F6346" w:rsidP="00765284">
      <w:pPr>
        <w:spacing w:after="0" w:line="240" w:lineRule="auto"/>
      </w:pPr>
      <w:r>
        <w:separator/>
      </w:r>
    </w:p>
  </w:endnote>
  <w:endnote w:type="continuationSeparator" w:id="0">
    <w:p w14:paraId="4402713F" w14:textId="77777777" w:rsidR="002F6346" w:rsidRDefault="002F6346" w:rsidP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590" w14:textId="77777777" w:rsidR="00811758" w:rsidRDefault="00811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490A" w14:textId="2C990FD7" w:rsidR="00B927F4" w:rsidRPr="00D30B74" w:rsidRDefault="00B927F4" w:rsidP="00D30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1E61" w14:textId="7A731928" w:rsidR="00052EA9" w:rsidRDefault="00B87C8F" w:rsidP="00052EA9">
    <w:pPr>
      <w:pStyle w:val="Footer"/>
    </w:pPr>
    <w:r>
      <w:t>V</w:t>
    </w:r>
    <w:r w:rsidR="00811758">
      <w:t>9</w:t>
    </w:r>
    <w:r w:rsidR="00F1291E">
      <w:t>SecondaryCare</w:t>
    </w:r>
    <w:r w:rsidR="00B927F4">
      <w:t>BDH</w:t>
    </w:r>
    <w:r w:rsidR="00F1291E">
      <w:t>PaedsDentistry</w:t>
    </w:r>
    <w:r w:rsidR="00D30B74">
      <w:t>Feb24</w:t>
    </w:r>
    <w:r w:rsidR="00052EA9">
      <w:tab/>
    </w:r>
    <w:r w:rsidR="00052EA9">
      <w:tab/>
    </w:r>
    <w:r w:rsidR="00052EA9">
      <w:tab/>
      <w:t xml:space="preserve">Page </w:t>
    </w:r>
    <w:r w:rsidR="00052EA9">
      <w:rPr>
        <w:b/>
        <w:bCs/>
        <w:sz w:val="24"/>
        <w:szCs w:val="24"/>
      </w:rPr>
      <w:fldChar w:fldCharType="begin"/>
    </w:r>
    <w:r w:rsidR="00052EA9">
      <w:rPr>
        <w:b/>
        <w:bCs/>
      </w:rPr>
      <w:instrText xml:space="preserve"> PAGE </w:instrText>
    </w:r>
    <w:r w:rsidR="00052EA9">
      <w:rPr>
        <w:b/>
        <w:bCs/>
        <w:sz w:val="24"/>
        <w:szCs w:val="24"/>
      </w:rPr>
      <w:fldChar w:fldCharType="separate"/>
    </w:r>
    <w:r w:rsidR="00E03E23">
      <w:rPr>
        <w:b/>
        <w:bCs/>
        <w:noProof/>
      </w:rPr>
      <w:t>1</w:t>
    </w:r>
    <w:r w:rsidR="00052EA9">
      <w:rPr>
        <w:b/>
        <w:bCs/>
        <w:sz w:val="24"/>
        <w:szCs w:val="24"/>
      </w:rPr>
      <w:fldChar w:fldCharType="end"/>
    </w:r>
    <w:r w:rsidR="00052EA9">
      <w:t xml:space="preserve"> of </w:t>
    </w:r>
    <w:r w:rsidR="00052EA9">
      <w:rPr>
        <w:b/>
        <w:bCs/>
        <w:sz w:val="24"/>
        <w:szCs w:val="24"/>
      </w:rPr>
      <w:fldChar w:fldCharType="begin"/>
    </w:r>
    <w:r w:rsidR="00052EA9">
      <w:rPr>
        <w:b/>
        <w:bCs/>
      </w:rPr>
      <w:instrText xml:space="preserve"> NUMPAGES  </w:instrText>
    </w:r>
    <w:r w:rsidR="00052EA9">
      <w:rPr>
        <w:b/>
        <w:bCs/>
        <w:sz w:val="24"/>
        <w:szCs w:val="24"/>
      </w:rPr>
      <w:fldChar w:fldCharType="separate"/>
    </w:r>
    <w:r w:rsidR="00E03E23">
      <w:rPr>
        <w:b/>
        <w:bCs/>
        <w:noProof/>
      </w:rPr>
      <w:t>3</w:t>
    </w:r>
    <w:r w:rsidR="00052EA9">
      <w:rPr>
        <w:b/>
        <w:bCs/>
        <w:sz w:val="24"/>
        <w:szCs w:val="24"/>
      </w:rPr>
      <w:fldChar w:fldCharType="end"/>
    </w:r>
  </w:p>
  <w:p w14:paraId="1DA6542E" w14:textId="77777777" w:rsidR="00415A53" w:rsidRDefault="0041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573F" w14:textId="77777777" w:rsidR="002F6346" w:rsidRDefault="002F6346" w:rsidP="00765284">
      <w:pPr>
        <w:spacing w:after="0" w:line="240" w:lineRule="auto"/>
      </w:pPr>
      <w:r>
        <w:separator/>
      </w:r>
    </w:p>
  </w:footnote>
  <w:footnote w:type="continuationSeparator" w:id="0">
    <w:p w14:paraId="439B3740" w14:textId="77777777" w:rsidR="002F6346" w:rsidRDefault="002F6346" w:rsidP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D99E" w14:textId="77777777" w:rsidR="00811758" w:rsidRDefault="00811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0"/>
      <w:gridCol w:w="3550"/>
      <w:gridCol w:w="3550"/>
    </w:tblGrid>
    <w:tr w:rsidR="18E0CCFE" w14:paraId="4162DBAC" w14:textId="77777777" w:rsidTr="18E0CCFE">
      <w:trPr>
        <w:trHeight w:val="300"/>
      </w:trPr>
      <w:tc>
        <w:tcPr>
          <w:tcW w:w="3550" w:type="dxa"/>
        </w:tcPr>
        <w:p w14:paraId="3B11F102" w14:textId="6B807A24" w:rsidR="18E0CCFE" w:rsidRDefault="18E0CCFE" w:rsidP="18E0CCFE">
          <w:pPr>
            <w:pStyle w:val="Header"/>
            <w:ind w:left="-115"/>
          </w:pPr>
        </w:p>
      </w:tc>
      <w:tc>
        <w:tcPr>
          <w:tcW w:w="3550" w:type="dxa"/>
        </w:tcPr>
        <w:p w14:paraId="0AF346AC" w14:textId="6AF40CA9" w:rsidR="18E0CCFE" w:rsidRDefault="18E0CCFE" w:rsidP="18E0CCFE">
          <w:pPr>
            <w:pStyle w:val="Header"/>
            <w:jc w:val="center"/>
          </w:pPr>
        </w:p>
      </w:tc>
      <w:tc>
        <w:tcPr>
          <w:tcW w:w="3550" w:type="dxa"/>
        </w:tcPr>
        <w:p w14:paraId="50F133FC" w14:textId="5EB86294" w:rsidR="18E0CCFE" w:rsidRDefault="18E0CCFE" w:rsidP="18E0CCFE">
          <w:pPr>
            <w:pStyle w:val="Header"/>
            <w:ind w:right="-115"/>
            <w:jc w:val="right"/>
          </w:pPr>
        </w:p>
      </w:tc>
    </w:tr>
  </w:tbl>
  <w:p w14:paraId="69A017A7" w14:textId="4C143084" w:rsidR="18E0CCFE" w:rsidRDefault="18E0CCFE" w:rsidP="18E0C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0AE" w14:textId="77777777" w:rsidR="00FE785E" w:rsidRDefault="00FE785E" w:rsidP="00A060A3">
    <w:pPr>
      <w:spacing w:after="0" w:line="240" w:lineRule="auto"/>
      <w:rPr>
        <w:rFonts w:cs="Arial"/>
        <w:b/>
        <w:noProof/>
        <w:color w:val="0070C0"/>
        <w:sz w:val="28"/>
        <w:szCs w:val="28"/>
        <w:lang w:eastAsia="en-GB"/>
      </w:rPr>
    </w:pPr>
  </w:p>
  <w:p w14:paraId="794BDAF6" w14:textId="77777777" w:rsidR="00FE785E" w:rsidRDefault="00052EA9" w:rsidP="00A060A3">
    <w:pPr>
      <w:spacing w:after="0" w:line="240" w:lineRule="auto"/>
      <w:rPr>
        <w:rFonts w:cs="Calibri"/>
        <w:b/>
        <w:noProof/>
        <w:color w:val="0070C0"/>
        <w:sz w:val="28"/>
        <w:szCs w:val="28"/>
        <w:lang w:eastAsia="en-GB"/>
      </w:rPr>
    </w:pPr>
    <w:r>
      <w:rPr>
        <w:rFonts w:cs="Calibri"/>
        <w:b/>
        <w:noProof/>
        <w:color w:val="0070C0"/>
        <w:sz w:val="28"/>
        <w:szCs w:val="28"/>
        <w:lang w:eastAsia="en-GB"/>
      </w:rPr>
      <w:t xml:space="preserve">PAEDIATRIC </w:t>
    </w:r>
    <w:r w:rsidR="00FE785E">
      <w:rPr>
        <w:rFonts w:cs="Calibri"/>
        <w:b/>
        <w:noProof/>
        <w:color w:val="0070C0"/>
        <w:sz w:val="28"/>
        <w:szCs w:val="28"/>
        <w:lang w:eastAsia="en-GB"/>
      </w:rPr>
      <w:t>DENTISTRY REFERRAL FORM</w:t>
    </w:r>
    <w:r w:rsidR="00CB10C5">
      <w:rPr>
        <w:rFonts w:cs="Calibri"/>
        <w:b/>
        <w:noProof/>
        <w:color w:val="0070C0"/>
        <w:sz w:val="28"/>
        <w:szCs w:val="28"/>
        <w:lang w:eastAsia="en-GB"/>
      </w:rPr>
      <w:t xml:space="preserve">                                                        </w:t>
    </w:r>
    <w:r w:rsidR="00FE785E">
      <w:rPr>
        <w:rFonts w:cs="Calibri"/>
        <w:b/>
        <w:noProof/>
        <w:color w:val="0070C0"/>
        <w:sz w:val="28"/>
        <w:szCs w:val="28"/>
        <w:lang w:eastAsia="en-GB"/>
      </w:rPr>
      <w:t xml:space="preserve">  </w:t>
    </w:r>
    <w:r w:rsidR="00DC39FD">
      <w:rPr>
        <w:rFonts w:eastAsia="Times New Roman" w:cs="Calibri"/>
        <w:noProof/>
        <w:color w:val="030303"/>
        <w:sz w:val="18"/>
        <w:szCs w:val="18"/>
      </w:rPr>
      <w:drawing>
        <wp:inline distT="0" distB="0" distL="0" distR="0" wp14:anchorId="78C4E344" wp14:editId="07777777">
          <wp:extent cx="1000125" cy="962025"/>
          <wp:effectExtent l="0" t="0" r="0" b="0"/>
          <wp:docPr id="1" name="Picture 1" descr="NHS England South 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South W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85E">
      <w:rPr>
        <w:rFonts w:cs="Calibri"/>
        <w:b/>
        <w:noProof/>
        <w:color w:val="0070C0"/>
        <w:sz w:val="28"/>
        <w:szCs w:val="28"/>
        <w:lang w:eastAsia="en-GB"/>
      </w:rPr>
      <w:t xml:space="preserve">                                                </w:t>
    </w:r>
  </w:p>
  <w:p w14:paraId="736B2540" w14:textId="2F57A6EF" w:rsidR="00431056" w:rsidRPr="00D30B74" w:rsidRDefault="00FE785E" w:rsidP="00A060A3">
    <w:pPr>
      <w:spacing w:after="0" w:line="240" w:lineRule="auto"/>
      <w:rPr>
        <w:rFonts w:cs="Calibri"/>
        <w:b/>
        <w:bCs/>
        <w:color w:val="2F5496"/>
        <w:sz w:val="20"/>
        <w:szCs w:val="20"/>
      </w:rPr>
    </w:pPr>
    <w:r w:rsidRPr="00D30B74">
      <w:rPr>
        <w:rFonts w:cs="Calibri"/>
        <w:b/>
        <w:bCs/>
        <w:color w:val="2F5496"/>
        <w:sz w:val="20"/>
        <w:szCs w:val="20"/>
      </w:rPr>
      <w:t>For children up to the age of 16th birthday</w:t>
    </w:r>
    <w:r w:rsidR="00D30B74" w:rsidRPr="00D30B74">
      <w:rPr>
        <w:rFonts w:cs="Calibri"/>
        <w:b/>
        <w:bCs/>
        <w:color w:val="2F5496"/>
        <w:sz w:val="20"/>
        <w:szCs w:val="20"/>
      </w:rPr>
      <w:t>.</w:t>
    </w:r>
    <w:r w:rsidRPr="00D30B74">
      <w:rPr>
        <w:rFonts w:cs="Calibri"/>
        <w:b/>
        <w:bCs/>
        <w:color w:val="2F5496"/>
        <w:sz w:val="20"/>
        <w:szCs w:val="20"/>
      </w:rPr>
      <w:t xml:space="preserve"> </w:t>
    </w:r>
  </w:p>
  <w:p w14:paraId="27B08AA4" w14:textId="77777777" w:rsidR="00D30B74" w:rsidRDefault="00FE785E" w:rsidP="00A060A3">
    <w:pPr>
      <w:spacing w:after="0" w:line="240" w:lineRule="auto"/>
      <w:rPr>
        <w:rFonts w:cs="Calibri"/>
        <w:b/>
        <w:sz w:val="20"/>
        <w:szCs w:val="20"/>
      </w:rPr>
    </w:pPr>
    <w:r w:rsidRPr="00D30B74">
      <w:rPr>
        <w:rFonts w:cs="Calibri"/>
        <w:b/>
        <w:bCs/>
        <w:color w:val="2F5496"/>
        <w:sz w:val="20"/>
        <w:szCs w:val="20"/>
      </w:rPr>
      <w:t>Please return fully completed forms to:</w:t>
    </w:r>
    <w:r w:rsidR="00AB64EB" w:rsidRPr="00D30B74">
      <w:rPr>
        <w:rFonts w:cs="Calibri"/>
        <w:b/>
        <w:sz w:val="20"/>
        <w:szCs w:val="20"/>
      </w:rPr>
      <w:t xml:space="preserve"> </w:t>
    </w:r>
  </w:p>
  <w:p w14:paraId="476A2B2E" w14:textId="438D883E" w:rsidR="00FE785E" w:rsidRPr="00D30B74" w:rsidRDefault="00AB64EB" w:rsidP="00A060A3">
    <w:pPr>
      <w:spacing w:after="0" w:line="240" w:lineRule="auto"/>
      <w:rPr>
        <w:rFonts w:cs="Calibri"/>
        <w:b/>
        <w:bCs/>
        <w:color w:val="2F5496"/>
        <w:sz w:val="20"/>
        <w:szCs w:val="20"/>
      </w:rPr>
    </w:pPr>
    <w:r w:rsidRPr="00D30B74">
      <w:rPr>
        <w:rFonts w:cs="Calibri"/>
        <w:b/>
        <w:color w:val="2F5496"/>
        <w:sz w:val="20"/>
        <w:szCs w:val="20"/>
      </w:rPr>
      <w:t>Patient Access Team, Bristol Dental Hospital, Chapter House, Lower Maudlin Street, Bristol, BS1 2LY. Call Centre Tel: 0117 342 4422</w:t>
    </w:r>
  </w:p>
  <w:p w14:paraId="34C708FC" w14:textId="77777777" w:rsidR="00FE785E" w:rsidRPr="00D30B74" w:rsidRDefault="00FE785E" w:rsidP="00A060A3">
    <w:pPr>
      <w:spacing w:after="0" w:line="240" w:lineRule="auto"/>
      <w:rPr>
        <w:rFonts w:cs="Calibri"/>
        <w:b/>
        <w:bCs/>
        <w:color w:val="2F5496"/>
        <w:sz w:val="20"/>
        <w:szCs w:val="20"/>
      </w:rPr>
    </w:pPr>
    <w:r w:rsidRPr="00D30B74">
      <w:rPr>
        <w:rFonts w:cs="Calibri"/>
        <w:b/>
        <w:bCs/>
        <w:color w:val="2F5496"/>
        <w:sz w:val="20"/>
        <w:szCs w:val="20"/>
      </w:rPr>
      <w:t>Please note:</w:t>
    </w:r>
  </w:p>
  <w:p w14:paraId="4A60F6CC" w14:textId="77777777" w:rsidR="00FE785E" w:rsidRPr="00D30B74" w:rsidRDefault="00FE785E" w:rsidP="00FE785E">
    <w:pPr>
      <w:numPr>
        <w:ilvl w:val="0"/>
        <w:numId w:val="4"/>
      </w:numPr>
      <w:spacing w:after="0" w:line="240" w:lineRule="auto"/>
      <w:rPr>
        <w:rFonts w:cs="Calibri"/>
        <w:b/>
        <w:bCs/>
        <w:color w:val="2F5496"/>
        <w:sz w:val="20"/>
        <w:szCs w:val="20"/>
      </w:rPr>
    </w:pPr>
    <w:r w:rsidRPr="00D30B74">
      <w:rPr>
        <w:rFonts w:cs="Calibri"/>
        <w:b/>
        <w:bCs/>
        <w:color w:val="2F5496"/>
        <w:sz w:val="20"/>
        <w:szCs w:val="20"/>
      </w:rPr>
      <w:t>If your referral does not meet the Paediatric Dentistry criteria or if this form is not legible or completed fully, we reserve the right to return it to you.</w:t>
    </w:r>
  </w:p>
  <w:p w14:paraId="0F0A2A80" w14:textId="77777777" w:rsidR="00FE785E" w:rsidRPr="00D30B74" w:rsidRDefault="00FE785E" w:rsidP="00FE785E">
    <w:pPr>
      <w:numPr>
        <w:ilvl w:val="0"/>
        <w:numId w:val="4"/>
      </w:numPr>
      <w:spacing w:after="0" w:line="240" w:lineRule="auto"/>
      <w:rPr>
        <w:rFonts w:cs="Calibri"/>
        <w:b/>
        <w:bCs/>
        <w:noProof/>
        <w:color w:val="2F5496"/>
        <w:sz w:val="20"/>
        <w:szCs w:val="20"/>
        <w:lang w:eastAsia="en-GB"/>
      </w:rPr>
    </w:pPr>
    <w:r w:rsidRPr="00D30B74">
      <w:rPr>
        <w:rFonts w:cs="Calibri"/>
        <w:b/>
        <w:bCs/>
        <w:color w:val="2F5496"/>
        <w:sz w:val="20"/>
        <w:szCs w:val="20"/>
      </w:rPr>
      <w:t>If the patient is accepted for a course of treatment this does not mean they will receive ongoing care on completion of treatment</w:t>
    </w:r>
  </w:p>
  <w:p w14:paraId="792120C0" w14:textId="77777777" w:rsidR="00576938" w:rsidRDefault="00FE785E" w:rsidP="00A060A3">
    <w:pPr>
      <w:spacing w:after="0" w:line="240" w:lineRule="auto"/>
    </w:pPr>
    <w:r>
      <w:rPr>
        <w:rFonts w:cs="Arial"/>
        <w:b/>
        <w:noProof/>
        <w:color w:val="0070C0"/>
        <w:sz w:val="28"/>
        <w:szCs w:val="28"/>
        <w:lang w:eastAsia="en-GB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4F21"/>
    <w:multiLevelType w:val="hybridMultilevel"/>
    <w:tmpl w:val="7D04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257A"/>
    <w:multiLevelType w:val="hybridMultilevel"/>
    <w:tmpl w:val="7E48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A0F9F"/>
    <w:multiLevelType w:val="hybridMultilevel"/>
    <w:tmpl w:val="D740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7141C"/>
    <w:multiLevelType w:val="hybridMultilevel"/>
    <w:tmpl w:val="5F7A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7818060">
    <w:abstractNumId w:val="3"/>
  </w:num>
  <w:num w:numId="2" w16cid:durableId="911890350">
    <w:abstractNumId w:val="2"/>
  </w:num>
  <w:num w:numId="3" w16cid:durableId="84111495">
    <w:abstractNumId w:val="1"/>
  </w:num>
  <w:num w:numId="4" w16cid:durableId="66933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78"/>
    <w:rsid w:val="00002281"/>
    <w:rsid w:val="0001026C"/>
    <w:rsid w:val="00017EB3"/>
    <w:rsid w:val="0002049D"/>
    <w:rsid w:val="00021ECA"/>
    <w:rsid w:val="00022CE1"/>
    <w:rsid w:val="0002468A"/>
    <w:rsid w:val="00027077"/>
    <w:rsid w:val="00035683"/>
    <w:rsid w:val="0004117C"/>
    <w:rsid w:val="00052EA9"/>
    <w:rsid w:val="000647A8"/>
    <w:rsid w:val="00067479"/>
    <w:rsid w:val="00073BAC"/>
    <w:rsid w:val="00082602"/>
    <w:rsid w:val="00082636"/>
    <w:rsid w:val="00086763"/>
    <w:rsid w:val="000A029A"/>
    <w:rsid w:val="000A374D"/>
    <w:rsid w:val="000B4896"/>
    <w:rsid w:val="000B5687"/>
    <w:rsid w:val="000C7DD5"/>
    <w:rsid w:val="000E671C"/>
    <w:rsid w:val="000F3F72"/>
    <w:rsid w:val="00112256"/>
    <w:rsid w:val="00115D9D"/>
    <w:rsid w:val="00130B07"/>
    <w:rsid w:val="0013670B"/>
    <w:rsid w:val="00136BCF"/>
    <w:rsid w:val="001411A0"/>
    <w:rsid w:val="00141A7C"/>
    <w:rsid w:val="0014489D"/>
    <w:rsid w:val="001861A6"/>
    <w:rsid w:val="001974DC"/>
    <w:rsid w:val="001A25B6"/>
    <w:rsid w:val="001A3192"/>
    <w:rsid w:val="001A5352"/>
    <w:rsid w:val="001A6B41"/>
    <w:rsid w:val="001B4C73"/>
    <w:rsid w:val="001B5566"/>
    <w:rsid w:val="001C01DB"/>
    <w:rsid w:val="0020659E"/>
    <w:rsid w:val="002066B3"/>
    <w:rsid w:val="002211E4"/>
    <w:rsid w:val="00221A61"/>
    <w:rsid w:val="002320FC"/>
    <w:rsid w:val="00242620"/>
    <w:rsid w:val="00244A55"/>
    <w:rsid w:val="00275F92"/>
    <w:rsid w:val="002A053E"/>
    <w:rsid w:val="002C0CA7"/>
    <w:rsid w:val="002D02F0"/>
    <w:rsid w:val="002D4014"/>
    <w:rsid w:val="002D4645"/>
    <w:rsid w:val="002F6346"/>
    <w:rsid w:val="00311A06"/>
    <w:rsid w:val="00312BAF"/>
    <w:rsid w:val="00314BB2"/>
    <w:rsid w:val="00316DC4"/>
    <w:rsid w:val="00336B9C"/>
    <w:rsid w:val="003449C3"/>
    <w:rsid w:val="003631EC"/>
    <w:rsid w:val="00392F92"/>
    <w:rsid w:val="003A3894"/>
    <w:rsid w:val="003A505B"/>
    <w:rsid w:val="003C02C5"/>
    <w:rsid w:val="003E0B13"/>
    <w:rsid w:val="003E74BE"/>
    <w:rsid w:val="00401FD1"/>
    <w:rsid w:val="00415A53"/>
    <w:rsid w:val="00427A98"/>
    <w:rsid w:val="00431056"/>
    <w:rsid w:val="00431403"/>
    <w:rsid w:val="00431565"/>
    <w:rsid w:val="00433C02"/>
    <w:rsid w:val="0044078A"/>
    <w:rsid w:val="0044207A"/>
    <w:rsid w:val="00455F6B"/>
    <w:rsid w:val="0046282A"/>
    <w:rsid w:val="004659B5"/>
    <w:rsid w:val="00471C96"/>
    <w:rsid w:val="00472C7A"/>
    <w:rsid w:val="004764B4"/>
    <w:rsid w:val="00480425"/>
    <w:rsid w:val="004E487B"/>
    <w:rsid w:val="004F2F9F"/>
    <w:rsid w:val="004F7721"/>
    <w:rsid w:val="00500ED0"/>
    <w:rsid w:val="0051278D"/>
    <w:rsid w:val="0054102A"/>
    <w:rsid w:val="005541CB"/>
    <w:rsid w:val="005676C2"/>
    <w:rsid w:val="00574C27"/>
    <w:rsid w:val="00576938"/>
    <w:rsid w:val="005935EC"/>
    <w:rsid w:val="00596F7C"/>
    <w:rsid w:val="005C0B43"/>
    <w:rsid w:val="005C45FA"/>
    <w:rsid w:val="005D60EF"/>
    <w:rsid w:val="005E2DAA"/>
    <w:rsid w:val="005E34EE"/>
    <w:rsid w:val="00606C24"/>
    <w:rsid w:val="00607745"/>
    <w:rsid w:val="0062055A"/>
    <w:rsid w:val="00637D5A"/>
    <w:rsid w:val="00642418"/>
    <w:rsid w:val="00643FB7"/>
    <w:rsid w:val="00661F58"/>
    <w:rsid w:val="00664054"/>
    <w:rsid w:val="00667FDD"/>
    <w:rsid w:val="006704B7"/>
    <w:rsid w:val="0067066C"/>
    <w:rsid w:val="006735B5"/>
    <w:rsid w:val="00674608"/>
    <w:rsid w:val="00681AC6"/>
    <w:rsid w:val="00695BDB"/>
    <w:rsid w:val="006B547D"/>
    <w:rsid w:val="006B55CA"/>
    <w:rsid w:val="006B780C"/>
    <w:rsid w:val="006C0B6E"/>
    <w:rsid w:val="006C46FE"/>
    <w:rsid w:val="006C6D51"/>
    <w:rsid w:val="006E560D"/>
    <w:rsid w:val="00702227"/>
    <w:rsid w:val="007123C4"/>
    <w:rsid w:val="00716A81"/>
    <w:rsid w:val="0072239B"/>
    <w:rsid w:val="007350F0"/>
    <w:rsid w:val="00761FC0"/>
    <w:rsid w:val="00765284"/>
    <w:rsid w:val="007936DF"/>
    <w:rsid w:val="007A303E"/>
    <w:rsid w:val="007B33C8"/>
    <w:rsid w:val="007B38E4"/>
    <w:rsid w:val="007C1B69"/>
    <w:rsid w:val="007D6C8D"/>
    <w:rsid w:val="007F4196"/>
    <w:rsid w:val="008105D7"/>
    <w:rsid w:val="00811758"/>
    <w:rsid w:val="008232D6"/>
    <w:rsid w:val="008466CD"/>
    <w:rsid w:val="008515BB"/>
    <w:rsid w:val="008563CA"/>
    <w:rsid w:val="00862ACD"/>
    <w:rsid w:val="00884D9D"/>
    <w:rsid w:val="008A071E"/>
    <w:rsid w:val="008B66C4"/>
    <w:rsid w:val="00913809"/>
    <w:rsid w:val="00925B1F"/>
    <w:rsid w:val="00945882"/>
    <w:rsid w:val="0098355D"/>
    <w:rsid w:val="00983D3D"/>
    <w:rsid w:val="00984943"/>
    <w:rsid w:val="0099571D"/>
    <w:rsid w:val="00995F9C"/>
    <w:rsid w:val="009C0350"/>
    <w:rsid w:val="009D4353"/>
    <w:rsid w:val="009D46EC"/>
    <w:rsid w:val="009F7E6E"/>
    <w:rsid w:val="00A00727"/>
    <w:rsid w:val="00A060A3"/>
    <w:rsid w:val="00A11639"/>
    <w:rsid w:val="00A14323"/>
    <w:rsid w:val="00A20D31"/>
    <w:rsid w:val="00A21067"/>
    <w:rsid w:val="00A300C6"/>
    <w:rsid w:val="00A31C3D"/>
    <w:rsid w:val="00A321DD"/>
    <w:rsid w:val="00A32E88"/>
    <w:rsid w:val="00A422CD"/>
    <w:rsid w:val="00A50D37"/>
    <w:rsid w:val="00A5470D"/>
    <w:rsid w:val="00A74046"/>
    <w:rsid w:val="00AA15B0"/>
    <w:rsid w:val="00AB06FE"/>
    <w:rsid w:val="00AB242E"/>
    <w:rsid w:val="00AB64EB"/>
    <w:rsid w:val="00AB6877"/>
    <w:rsid w:val="00AB7B9B"/>
    <w:rsid w:val="00AD735C"/>
    <w:rsid w:val="00AE0F62"/>
    <w:rsid w:val="00AE4988"/>
    <w:rsid w:val="00AE622B"/>
    <w:rsid w:val="00B02882"/>
    <w:rsid w:val="00B04D25"/>
    <w:rsid w:val="00B11469"/>
    <w:rsid w:val="00B33166"/>
    <w:rsid w:val="00B5469C"/>
    <w:rsid w:val="00B64C01"/>
    <w:rsid w:val="00B71747"/>
    <w:rsid w:val="00B728B0"/>
    <w:rsid w:val="00B74161"/>
    <w:rsid w:val="00B87C8F"/>
    <w:rsid w:val="00B927F4"/>
    <w:rsid w:val="00BA1843"/>
    <w:rsid w:val="00BD0020"/>
    <w:rsid w:val="00BD7256"/>
    <w:rsid w:val="00BF54FC"/>
    <w:rsid w:val="00BF6D91"/>
    <w:rsid w:val="00BF7C44"/>
    <w:rsid w:val="00C02D95"/>
    <w:rsid w:val="00C2023D"/>
    <w:rsid w:val="00C232CB"/>
    <w:rsid w:val="00C2411A"/>
    <w:rsid w:val="00C33B9C"/>
    <w:rsid w:val="00C413AF"/>
    <w:rsid w:val="00C42790"/>
    <w:rsid w:val="00C510AF"/>
    <w:rsid w:val="00C538F8"/>
    <w:rsid w:val="00C901EB"/>
    <w:rsid w:val="00CA496D"/>
    <w:rsid w:val="00CB10C5"/>
    <w:rsid w:val="00CB4E3C"/>
    <w:rsid w:val="00CB5B7F"/>
    <w:rsid w:val="00CE4C4F"/>
    <w:rsid w:val="00CF436E"/>
    <w:rsid w:val="00CF6AD5"/>
    <w:rsid w:val="00D1058A"/>
    <w:rsid w:val="00D22BB0"/>
    <w:rsid w:val="00D30B74"/>
    <w:rsid w:val="00D30EB7"/>
    <w:rsid w:val="00D3137C"/>
    <w:rsid w:val="00D42660"/>
    <w:rsid w:val="00D54B78"/>
    <w:rsid w:val="00D803B3"/>
    <w:rsid w:val="00D82EEA"/>
    <w:rsid w:val="00D90B21"/>
    <w:rsid w:val="00DB0CEC"/>
    <w:rsid w:val="00DB5CC6"/>
    <w:rsid w:val="00DC39FD"/>
    <w:rsid w:val="00DC608E"/>
    <w:rsid w:val="00DE02D3"/>
    <w:rsid w:val="00DE64DB"/>
    <w:rsid w:val="00DF72AD"/>
    <w:rsid w:val="00E03E23"/>
    <w:rsid w:val="00E30294"/>
    <w:rsid w:val="00E30933"/>
    <w:rsid w:val="00E45F1D"/>
    <w:rsid w:val="00E60E1E"/>
    <w:rsid w:val="00E61B78"/>
    <w:rsid w:val="00E6465B"/>
    <w:rsid w:val="00E670A2"/>
    <w:rsid w:val="00E67547"/>
    <w:rsid w:val="00E72D0B"/>
    <w:rsid w:val="00E85F22"/>
    <w:rsid w:val="00E90729"/>
    <w:rsid w:val="00EB43B6"/>
    <w:rsid w:val="00EB6AE5"/>
    <w:rsid w:val="00EE3B83"/>
    <w:rsid w:val="00EF1B44"/>
    <w:rsid w:val="00EF383B"/>
    <w:rsid w:val="00EF63F3"/>
    <w:rsid w:val="00F02650"/>
    <w:rsid w:val="00F1291E"/>
    <w:rsid w:val="00F31B2E"/>
    <w:rsid w:val="00F52E70"/>
    <w:rsid w:val="00F63A28"/>
    <w:rsid w:val="00F737A6"/>
    <w:rsid w:val="00F83749"/>
    <w:rsid w:val="00F909C2"/>
    <w:rsid w:val="00FA0022"/>
    <w:rsid w:val="00FA6449"/>
    <w:rsid w:val="00FB11B1"/>
    <w:rsid w:val="00FE22E0"/>
    <w:rsid w:val="00FE785E"/>
    <w:rsid w:val="00FF3D8B"/>
    <w:rsid w:val="0160425F"/>
    <w:rsid w:val="0512C530"/>
    <w:rsid w:val="060EF14C"/>
    <w:rsid w:val="0656889B"/>
    <w:rsid w:val="0831C162"/>
    <w:rsid w:val="08BBF599"/>
    <w:rsid w:val="0931EEA1"/>
    <w:rsid w:val="09FE1B17"/>
    <w:rsid w:val="0A685EA2"/>
    <w:rsid w:val="0C042F03"/>
    <w:rsid w:val="0C082DB5"/>
    <w:rsid w:val="0DCADBC6"/>
    <w:rsid w:val="0E9E59DB"/>
    <w:rsid w:val="0FEBCAB9"/>
    <w:rsid w:val="1008347E"/>
    <w:rsid w:val="1332AF2C"/>
    <w:rsid w:val="1367337A"/>
    <w:rsid w:val="13B743A2"/>
    <w:rsid w:val="14A41608"/>
    <w:rsid w:val="14ADC563"/>
    <w:rsid w:val="14EE92EC"/>
    <w:rsid w:val="18E0CCFE"/>
    <w:rsid w:val="1A7FF67A"/>
    <w:rsid w:val="1BCAB6C8"/>
    <w:rsid w:val="1C9C5638"/>
    <w:rsid w:val="1D1CF3B2"/>
    <w:rsid w:val="1E00870A"/>
    <w:rsid w:val="2045B682"/>
    <w:rsid w:val="214B12B5"/>
    <w:rsid w:val="23C5C2CC"/>
    <w:rsid w:val="2521152B"/>
    <w:rsid w:val="26AE6768"/>
    <w:rsid w:val="26BCE58C"/>
    <w:rsid w:val="26C8656E"/>
    <w:rsid w:val="27E48FDF"/>
    <w:rsid w:val="28A8FBAD"/>
    <w:rsid w:val="2D951337"/>
    <w:rsid w:val="3138FF05"/>
    <w:rsid w:val="34AFF55D"/>
    <w:rsid w:val="37EE7617"/>
    <w:rsid w:val="3CAE1026"/>
    <w:rsid w:val="3DD5461F"/>
    <w:rsid w:val="3EDF2BE0"/>
    <w:rsid w:val="3F370995"/>
    <w:rsid w:val="3FBF6C43"/>
    <w:rsid w:val="402DBE2F"/>
    <w:rsid w:val="44AAA52D"/>
    <w:rsid w:val="45324F55"/>
    <w:rsid w:val="48AF9D23"/>
    <w:rsid w:val="4AFB6878"/>
    <w:rsid w:val="4BD0D27C"/>
    <w:rsid w:val="4CB8E464"/>
    <w:rsid w:val="4DD618DE"/>
    <w:rsid w:val="4E14EC06"/>
    <w:rsid w:val="4E19E0DD"/>
    <w:rsid w:val="4E236372"/>
    <w:rsid w:val="50CED973"/>
    <w:rsid w:val="52985304"/>
    <w:rsid w:val="550AD7FB"/>
    <w:rsid w:val="559380C5"/>
    <w:rsid w:val="56DB72ED"/>
    <w:rsid w:val="57C0C323"/>
    <w:rsid w:val="57D018C5"/>
    <w:rsid w:val="58CFE4B4"/>
    <w:rsid w:val="59B6925B"/>
    <w:rsid w:val="5A418219"/>
    <w:rsid w:val="5AC55ED5"/>
    <w:rsid w:val="5B0574E1"/>
    <w:rsid w:val="5B39A3F0"/>
    <w:rsid w:val="5D539068"/>
    <w:rsid w:val="5DE19B85"/>
    <w:rsid w:val="5F6F4A4E"/>
    <w:rsid w:val="606CF9AA"/>
    <w:rsid w:val="610B1AAF"/>
    <w:rsid w:val="622C03EF"/>
    <w:rsid w:val="6330D260"/>
    <w:rsid w:val="66E15E92"/>
    <w:rsid w:val="69C62788"/>
    <w:rsid w:val="6C08CB42"/>
    <w:rsid w:val="6E0086C9"/>
    <w:rsid w:val="6F5A9A1A"/>
    <w:rsid w:val="6FB93F02"/>
    <w:rsid w:val="72EF02AB"/>
    <w:rsid w:val="7525F712"/>
    <w:rsid w:val="7A2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ED11"/>
  <w15:chartTrackingRefBased/>
  <w15:docId w15:val="{28F3210C-CAAE-4EE7-A5BA-D74BD265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029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6B780C"/>
    <w:rPr>
      <w:rFonts w:eastAsia="Times New Roman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392F92"/>
    <w:rPr>
      <w:rFonts w:ascii="Cambria" w:eastAsia="Times New Roman" w:hAnsi="Cambria" w:cs="Times New Roman"/>
      <w:color w:val="243F60"/>
    </w:rPr>
  </w:style>
  <w:style w:type="character" w:styleId="Hyperlink">
    <w:name w:val="Hyperlink"/>
    <w:uiPriority w:val="99"/>
    <w:semiHidden/>
    <w:unhideWhenUsed/>
    <w:rsid w:val="00E03E23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244A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412">
                      <w:marLeft w:val="120"/>
                      <w:marRight w:val="12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0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9" ma:contentTypeDescription="Create a new document." ma:contentTypeScope="" ma:versionID="c88780f97a3f79873cc559e866df1ffc">
  <xsd:schema xmlns:xsd="http://www.w3.org/2001/XMLSchema" xmlns:xs="http://www.w3.org/2001/XMLSchema" xmlns:p="http://schemas.microsoft.com/office/2006/metadata/properties" xmlns:ns1="http://schemas.microsoft.com/sharepoint/v3" xmlns:ns2="e6360cea-1d7b-41ca-8bb3-83efce0d2338" xmlns:ns3="51921d3b-b9dc-49ae-a63a-523520f23353" xmlns:ns4="cccaf3ac-2de9-44d4-aa31-54302fceb5f7" targetNamespace="http://schemas.microsoft.com/office/2006/metadata/properties" ma:root="true" ma:fieldsID="ac839e3c45d8396901d3076cee6366bd" ns1:_="" ns2:_="" ns3:_="" ns4:_="">
    <xsd:import namespace="http://schemas.microsoft.com/sharepoint/v3"/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60cea-1d7b-41ca-8bb3-83efce0d2338">
      <Terms xmlns="http://schemas.microsoft.com/office/infopath/2007/PartnerControls"/>
    </lcf76f155ced4ddcb4097134ff3c332f>
    <TaxCatchAll xmlns="cccaf3ac-2de9-44d4-aa31-54302fceb5f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overPageProperties xmlns="http://schemas.microsoft.com/office/2006/coverPageProps">
  <PublishDate>2014-08-01T00:00:00</PublishDate>
  <Abstract>Development of the BDH electronic referral form.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CD2FF85-0953-4FAB-958C-5D93EE50B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D6732A-A48D-4A10-B6AC-F9A0DCD92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2F1BA-612E-4E75-9133-296D0A92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7D7DD-46DC-4574-9E70-B9CA97F3F008}">
  <ds:schemaRefs>
    <ds:schemaRef ds:uri="http://schemas.microsoft.com/office/2006/metadata/properties"/>
    <ds:schemaRef ds:uri="http://schemas.microsoft.com/office/infopath/2007/PartnerControls"/>
    <ds:schemaRef ds:uri="e6360cea-1d7b-41ca-8bb3-83efce0d2338"/>
    <ds:schemaRef ds:uri="cccaf3ac-2de9-44d4-aa31-54302fceb5f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17AB9F4-0D68-46FA-839A-D7E16546FF09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</Words>
  <Characters>5463</Characters>
  <Application>Microsoft Office Word</Application>
  <DocSecurity>0</DocSecurity>
  <Lines>45</Lines>
  <Paragraphs>12</Paragraphs>
  <ScaleCrop>false</ScaleCrop>
  <Company>University Hospitals Bristol NHS Foundation Trust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 Dental Hospital      E-Referral For</dc:title>
  <dc:subject/>
  <dc:creator>Wheldon, Samantha</dc:creator>
  <cp:keywords/>
  <cp:lastModifiedBy>PURVIS, Joanne (NHS ENGLAND – X24)</cp:lastModifiedBy>
  <cp:revision>28</cp:revision>
  <cp:lastPrinted>2014-12-23T10:40:00Z</cp:lastPrinted>
  <dcterms:created xsi:type="dcterms:W3CDTF">2023-10-24T13:57:00Z</dcterms:created>
  <dcterms:modified xsi:type="dcterms:W3CDTF">2024-02-15T09:15:00Z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0x01010055AF2CA40ED24E43B3F215733347F5F5</vt:lpwstr>
  </property>
</Properties>
</file>